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CB2B" w14:textId="4122FC46" w:rsidR="00461C4B" w:rsidRDefault="00461C4B" w:rsidP="00461C4B">
      <w:pPr>
        <w:overflowPunct w:val="0"/>
        <w:autoSpaceDE w:val="0"/>
        <w:autoSpaceDN w:val="0"/>
        <w:adjustRightInd w:val="0"/>
        <w:ind w:right="-284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D5D6A74" wp14:editId="26846BA9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0118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762AD2B4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63E22D30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76EC768E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center"/>
        <w:rPr>
          <w:b/>
          <w:sz w:val="28"/>
        </w:rPr>
      </w:pPr>
    </w:p>
    <w:p w14:paraId="688D29E8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0A8DA118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center"/>
        <w:rPr>
          <w:b/>
          <w:sz w:val="28"/>
        </w:rPr>
      </w:pPr>
      <w:r>
        <w:rPr>
          <w:b/>
          <w:sz w:val="28"/>
        </w:rPr>
        <w:t xml:space="preserve">21 сессии  </w:t>
      </w:r>
    </w:p>
    <w:p w14:paraId="7669DA33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rPr>
          <w:b/>
          <w:sz w:val="28"/>
        </w:rPr>
      </w:pPr>
    </w:p>
    <w:p w14:paraId="55E4D77A" w14:textId="541843A2" w:rsidR="00461C4B" w:rsidRPr="00F37BFE" w:rsidRDefault="00461C4B" w:rsidP="00461C4B">
      <w:pPr>
        <w:overflowPunct w:val="0"/>
        <w:autoSpaceDE w:val="0"/>
        <w:autoSpaceDN w:val="0"/>
        <w:adjustRightInd w:val="0"/>
        <w:ind w:right="-284"/>
        <w:rPr>
          <w:sz w:val="28"/>
          <w:lang w:val="en-US"/>
        </w:rPr>
      </w:pPr>
      <w:r>
        <w:rPr>
          <w:sz w:val="28"/>
        </w:rPr>
        <w:t xml:space="preserve">от </w:t>
      </w:r>
      <w:r w:rsidR="00F47558">
        <w:rPr>
          <w:sz w:val="28"/>
        </w:rPr>
        <w:t>23 декабря</w:t>
      </w:r>
      <w:r>
        <w:rPr>
          <w:sz w:val="28"/>
        </w:rPr>
        <w:t xml:space="preserve"> 2020 года   № </w:t>
      </w:r>
      <w:r w:rsidR="00F47558">
        <w:rPr>
          <w:sz w:val="28"/>
        </w:rPr>
        <w:t>17</w:t>
      </w:r>
      <w:r w:rsidR="00F37BFE">
        <w:rPr>
          <w:sz w:val="28"/>
          <w:lang w:val="en-US"/>
        </w:rPr>
        <w:t>2</w:t>
      </w:r>
    </w:p>
    <w:p w14:paraId="472B5463" w14:textId="06979317" w:rsidR="00461C4B" w:rsidRPr="00B4170A" w:rsidRDefault="00461C4B" w:rsidP="00461C4B">
      <w:pPr>
        <w:overflowPunct w:val="0"/>
        <w:autoSpaceDE w:val="0"/>
        <w:autoSpaceDN w:val="0"/>
        <w:adjustRightInd w:val="0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г.Россошь</w:t>
      </w:r>
      <w:proofErr w:type="spellEnd"/>
    </w:p>
    <w:p w14:paraId="64513779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center"/>
      </w:pPr>
    </w:p>
    <w:p w14:paraId="1ACA112C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перспективного плана </w:t>
      </w:r>
    </w:p>
    <w:p w14:paraId="55019442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работы Совета народных депутатов </w:t>
      </w:r>
    </w:p>
    <w:p w14:paraId="38A1888F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Россошанского муниципального района </w:t>
      </w:r>
    </w:p>
    <w:p w14:paraId="2800B4F6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14:paraId="3E2B0122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12D73EEF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66961889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27382513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FF3138F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1B421DA2" w14:textId="77777777" w:rsidR="00461C4B" w:rsidRDefault="00461C4B" w:rsidP="00461C4B">
      <w:pPr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 работы Совета народных депутатов Россошанского муниципального района на 2021 год утвердить согласно приложению.</w:t>
      </w:r>
    </w:p>
    <w:p w14:paraId="52778AAB" w14:textId="77777777" w:rsidR="00461C4B" w:rsidRDefault="00461C4B" w:rsidP="00461C4B">
      <w:pPr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righ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</w:t>
      </w:r>
    </w:p>
    <w:p w14:paraId="4F0FB283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14:paraId="2840371D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14:paraId="428F201D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14:paraId="07CFC471" w14:textId="77777777" w:rsidR="00461C4B" w:rsidRDefault="00461C4B" w:rsidP="00461C4B">
      <w:pPr>
        <w:overflowPunct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48AFD69A" w14:textId="4A88C07C" w:rsidR="00461C4B" w:rsidRDefault="00461C4B" w:rsidP="00461C4B">
      <w:pPr>
        <w:overflowPunct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6B6BCFD2" w14:textId="77777777" w:rsidR="00461C4B" w:rsidRDefault="00461C4B" w:rsidP="00461C4B">
      <w:pPr>
        <w:pStyle w:val="1"/>
        <w:ind w:right="-284"/>
        <w:jc w:val="center"/>
      </w:pPr>
    </w:p>
    <w:p w14:paraId="726ACB25" w14:textId="77777777" w:rsidR="00461C4B" w:rsidRDefault="00461C4B" w:rsidP="00461C4B">
      <w:pPr>
        <w:pStyle w:val="1"/>
        <w:ind w:right="-284"/>
        <w:jc w:val="center"/>
      </w:pPr>
    </w:p>
    <w:p w14:paraId="51652E7B" w14:textId="7B4D3999" w:rsidR="00461C4B" w:rsidRDefault="00461C4B" w:rsidP="003620DD">
      <w:pPr>
        <w:pStyle w:val="1"/>
        <w:ind w:right="-1475"/>
        <w:jc w:val="center"/>
      </w:pPr>
    </w:p>
    <w:p w14:paraId="5CA799A4" w14:textId="24BE1A8C" w:rsidR="00461C4B" w:rsidRDefault="00461C4B" w:rsidP="00461C4B"/>
    <w:p w14:paraId="2C0D2AE7" w14:textId="1033A2AF" w:rsidR="00461C4B" w:rsidRDefault="00461C4B" w:rsidP="00461C4B"/>
    <w:p w14:paraId="27F4C0FC" w14:textId="739C39DE" w:rsidR="00461C4B" w:rsidRDefault="00461C4B" w:rsidP="00461C4B"/>
    <w:p w14:paraId="4B64EDF0" w14:textId="7A08E66D" w:rsidR="00461C4B" w:rsidRDefault="00461C4B" w:rsidP="00461C4B"/>
    <w:p w14:paraId="427CE66C" w14:textId="4CA09CC4" w:rsidR="00461C4B" w:rsidRDefault="00461C4B" w:rsidP="00461C4B"/>
    <w:p w14:paraId="48AAFBBF" w14:textId="6288A17B" w:rsidR="00461C4B" w:rsidRDefault="00461C4B" w:rsidP="00461C4B"/>
    <w:p w14:paraId="2EA7D662" w14:textId="77D83A40" w:rsidR="00461C4B" w:rsidRDefault="00461C4B" w:rsidP="00461C4B"/>
    <w:p w14:paraId="3D3FA27C" w14:textId="4D4944FD" w:rsidR="00461C4B" w:rsidRDefault="00461C4B" w:rsidP="00461C4B"/>
    <w:p w14:paraId="0EE884DD" w14:textId="093DDBCB" w:rsidR="00461C4B" w:rsidRDefault="00461C4B" w:rsidP="00461C4B"/>
    <w:p w14:paraId="2525B57E" w14:textId="32B065D6" w:rsidR="00461C4B" w:rsidRDefault="00461C4B" w:rsidP="00461C4B"/>
    <w:p w14:paraId="343F8C06" w14:textId="04EB8E63" w:rsidR="00461C4B" w:rsidRDefault="00461C4B" w:rsidP="00461C4B"/>
    <w:p w14:paraId="5BC21506" w14:textId="3FAD75B3" w:rsidR="00461C4B" w:rsidRDefault="00461C4B" w:rsidP="00461C4B"/>
    <w:p w14:paraId="7C892ACA" w14:textId="379394E8" w:rsidR="00461C4B" w:rsidRDefault="00461C4B" w:rsidP="00461C4B"/>
    <w:p w14:paraId="33C44C3E" w14:textId="0CADB6B3" w:rsidR="00461C4B" w:rsidRDefault="00461C4B" w:rsidP="00461C4B"/>
    <w:p w14:paraId="7F46B223" w14:textId="77777777" w:rsidR="00461C4B" w:rsidRDefault="00461C4B" w:rsidP="00461C4B"/>
    <w:p w14:paraId="49C180BC" w14:textId="77777777" w:rsidR="00461C4B" w:rsidRPr="00461C4B" w:rsidRDefault="00461C4B" w:rsidP="00461C4B"/>
    <w:p w14:paraId="5720F3F6" w14:textId="77777777" w:rsidR="00461C4B" w:rsidRPr="008D11E9" w:rsidRDefault="00461C4B" w:rsidP="00461C4B">
      <w:pPr>
        <w:ind w:left="5387" w:right="-1050"/>
        <w:rPr>
          <w:sz w:val="22"/>
          <w:szCs w:val="22"/>
        </w:rPr>
      </w:pPr>
      <w:r w:rsidRPr="008D11E9">
        <w:rPr>
          <w:sz w:val="22"/>
          <w:szCs w:val="22"/>
        </w:rPr>
        <w:lastRenderedPageBreak/>
        <w:t>Приложение</w:t>
      </w:r>
    </w:p>
    <w:p w14:paraId="263C03AE" w14:textId="77777777" w:rsidR="00461C4B" w:rsidRDefault="00461C4B" w:rsidP="00461C4B">
      <w:pPr>
        <w:ind w:left="5387" w:right="-1050"/>
        <w:rPr>
          <w:sz w:val="22"/>
          <w:szCs w:val="22"/>
        </w:rPr>
      </w:pPr>
      <w:r w:rsidRPr="008D11E9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Совета народных депутатов Россошанского муниципального района </w:t>
      </w:r>
    </w:p>
    <w:p w14:paraId="6765DF7C" w14:textId="68C4E903" w:rsidR="00461C4B" w:rsidRPr="00F37BFE" w:rsidRDefault="00461C4B" w:rsidP="00461C4B">
      <w:pPr>
        <w:ind w:left="5387" w:right="-105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от </w:t>
      </w:r>
      <w:r w:rsidR="00F47558">
        <w:rPr>
          <w:sz w:val="22"/>
          <w:szCs w:val="22"/>
        </w:rPr>
        <w:t>23.12.</w:t>
      </w:r>
      <w:r>
        <w:rPr>
          <w:sz w:val="22"/>
          <w:szCs w:val="22"/>
        </w:rPr>
        <w:t xml:space="preserve">2020 года № </w:t>
      </w:r>
      <w:r w:rsidR="00F47558">
        <w:rPr>
          <w:sz w:val="22"/>
          <w:szCs w:val="22"/>
        </w:rPr>
        <w:t>17</w:t>
      </w:r>
      <w:r w:rsidR="00F37BFE">
        <w:rPr>
          <w:sz w:val="22"/>
          <w:szCs w:val="22"/>
          <w:lang w:val="en-US"/>
        </w:rPr>
        <w:t>2</w:t>
      </w:r>
      <w:bookmarkStart w:id="0" w:name="_GoBack"/>
      <w:bookmarkEnd w:id="0"/>
    </w:p>
    <w:p w14:paraId="0AA0294F" w14:textId="77777777" w:rsidR="00461C4B" w:rsidRDefault="00461C4B" w:rsidP="003620DD">
      <w:pPr>
        <w:pStyle w:val="1"/>
        <w:ind w:right="-1475"/>
        <w:jc w:val="center"/>
      </w:pPr>
    </w:p>
    <w:p w14:paraId="6AFCCC7A" w14:textId="31B512D4" w:rsidR="003620DD" w:rsidRPr="00D10835" w:rsidRDefault="003620DD" w:rsidP="00461C4B">
      <w:pPr>
        <w:pStyle w:val="1"/>
        <w:ind w:right="-426"/>
        <w:jc w:val="center"/>
      </w:pPr>
      <w:proofErr w:type="gramStart"/>
      <w:r>
        <w:t>ПЕРСПЕКТИВНЫЙ  ПЛАН</w:t>
      </w:r>
      <w:proofErr w:type="gramEnd"/>
    </w:p>
    <w:p w14:paraId="7F3D609F" w14:textId="77777777" w:rsidR="003620DD" w:rsidRDefault="003620DD" w:rsidP="00461C4B">
      <w:pPr>
        <w:ind w:right="-426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работы Совета народных депутатов Россошанского муниципального района </w:t>
      </w:r>
    </w:p>
    <w:p w14:paraId="70B0C126" w14:textId="77777777" w:rsidR="003620DD" w:rsidRDefault="003620DD" w:rsidP="00461C4B">
      <w:pPr>
        <w:ind w:right="-426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на  2021</w:t>
      </w:r>
      <w:proofErr w:type="gramEnd"/>
      <w:r>
        <w:rPr>
          <w:b/>
          <w:bCs/>
          <w:sz w:val="24"/>
        </w:rPr>
        <w:t xml:space="preserve"> год</w:t>
      </w:r>
    </w:p>
    <w:p w14:paraId="55246460" w14:textId="77777777" w:rsidR="00E93D65" w:rsidRDefault="00E93D65" w:rsidP="00E93D65">
      <w:pPr>
        <w:ind w:right="-1192"/>
        <w:jc w:val="center"/>
        <w:rPr>
          <w:b/>
          <w:bCs/>
          <w:sz w:val="24"/>
        </w:rPr>
      </w:pPr>
    </w:p>
    <w:tbl>
      <w:tblPr>
        <w:tblW w:w="10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77"/>
        <w:gridCol w:w="1829"/>
        <w:gridCol w:w="2986"/>
      </w:tblGrid>
      <w:tr w:rsidR="00E93D65" w:rsidRPr="00884912" w14:paraId="022930D4" w14:textId="77777777" w:rsidTr="00D73659">
        <w:tc>
          <w:tcPr>
            <w:tcW w:w="540" w:type="dxa"/>
            <w:shd w:val="clear" w:color="auto" w:fill="auto"/>
          </w:tcPr>
          <w:p w14:paraId="702B9CA0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№</w:t>
            </w:r>
          </w:p>
          <w:p w14:paraId="54249997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п/п</w:t>
            </w:r>
          </w:p>
        </w:tc>
        <w:tc>
          <w:tcPr>
            <w:tcW w:w="4877" w:type="dxa"/>
            <w:shd w:val="clear" w:color="auto" w:fill="auto"/>
          </w:tcPr>
          <w:p w14:paraId="1B250C40" w14:textId="77777777" w:rsidR="00E93D65" w:rsidRPr="00884912" w:rsidRDefault="00E93D65" w:rsidP="00D73659">
            <w:pPr>
              <w:ind w:right="176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Мероприятия</w:t>
            </w:r>
          </w:p>
        </w:tc>
        <w:tc>
          <w:tcPr>
            <w:tcW w:w="1829" w:type="dxa"/>
            <w:shd w:val="clear" w:color="auto" w:fill="auto"/>
          </w:tcPr>
          <w:p w14:paraId="7753B748" w14:textId="77777777" w:rsidR="00E93D65" w:rsidRPr="00884912" w:rsidRDefault="00E93D65" w:rsidP="00D73659">
            <w:pPr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Дата проведения</w:t>
            </w:r>
          </w:p>
        </w:tc>
        <w:tc>
          <w:tcPr>
            <w:tcW w:w="2986" w:type="dxa"/>
            <w:shd w:val="clear" w:color="auto" w:fill="auto"/>
          </w:tcPr>
          <w:p w14:paraId="61AB42A9" w14:textId="77777777" w:rsidR="00E93D65" w:rsidRPr="00884912" w:rsidRDefault="00E93D65" w:rsidP="00D73659">
            <w:pPr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Ответственные</w:t>
            </w:r>
          </w:p>
        </w:tc>
      </w:tr>
      <w:tr w:rsidR="00E93D65" w:rsidRPr="00884912" w14:paraId="543E10B9" w14:textId="77777777" w:rsidTr="00D73659">
        <w:trPr>
          <w:trHeight w:val="307"/>
        </w:trPr>
        <w:tc>
          <w:tcPr>
            <w:tcW w:w="10232" w:type="dxa"/>
            <w:gridSpan w:val="4"/>
            <w:shd w:val="clear" w:color="auto" w:fill="auto"/>
          </w:tcPr>
          <w:p w14:paraId="0142E9EB" w14:textId="77777777" w:rsidR="00E93D65" w:rsidRPr="00884912" w:rsidRDefault="00E93D65" w:rsidP="00D73659">
            <w:pPr>
              <w:numPr>
                <w:ilvl w:val="0"/>
                <w:numId w:val="2"/>
              </w:numPr>
              <w:ind w:right="-108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Вопросы для рассмотрения на заседаниях сессий</w:t>
            </w:r>
          </w:p>
          <w:p w14:paraId="7F1498FD" w14:textId="77777777" w:rsidR="00E93D65" w:rsidRPr="00884912" w:rsidRDefault="00E93D65" w:rsidP="00D73659">
            <w:pPr>
              <w:ind w:left="360" w:right="-108"/>
              <w:rPr>
                <w:b/>
                <w:bCs/>
                <w:i/>
                <w:sz w:val="24"/>
              </w:rPr>
            </w:pPr>
          </w:p>
        </w:tc>
      </w:tr>
      <w:tr w:rsidR="00E93D65" w:rsidRPr="00884912" w14:paraId="4DA0DD5C" w14:textId="77777777" w:rsidTr="00D73659">
        <w:tc>
          <w:tcPr>
            <w:tcW w:w="540" w:type="dxa"/>
            <w:shd w:val="clear" w:color="auto" w:fill="auto"/>
          </w:tcPr>
          <w:p w14:paraId="6C1468BD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66030B33" w14:textId="77777777" w:rsidR="00E93D65" w:rsidRPr="009C6DC0" w:rsidRDefault="00E93D65" w:rsidP="00D73659">
            <w:pPr>
              <w:ind w:right="6"/>
              <w:rPr>
                <w:sz w:val="24"/>
                <w:szCs w:val="24"/>
              </w:rPr>
            </w:pPr>
            <w:proofErr w:type="gramStart"/>
            <w:r w:rsidRPr="009C6DC0">
              <w:rPr>
                <w:sz w:val="24"/>
                <w:szCs w:val="24"/>
              </w:rPr>
              <w:t>Об  отчёте</w:t>
            </w:r>
            <w:proofErr w:type="gramEnd"/>
            <w:r w:rsidRPr="009C6DC0">
              <w:rPr>
                <w:sz w:val="24"/>
                <w:szCs w:val="24"/>
              </w:rPr>
              <w:t xml:space="preserve">  главы</w:t>
            </w:r>
            <w:r>
              <w:rPr>
                <w:sz w:val="24"/>
                <w:szCs w:val="24"/>
              </w:rPr>
              <w:t xml:space="preserve"> </w:t>
            </w:r>
            <w:r w:rsidRPr="009C6DC0">
              <w:rPr>
                <w:sz w:val="24"/>
                <w:szCs w:val="24"/>
              </w:rPr>
              <w:t>администрации Россошанского муниципального района  о  результатах своей  деятельности и деятель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C6DC0">
              <w:rPr>
                <w:sz w:val="24"/>
                <w:szCs w:val="24"/>
              </w:rPr>
              <w:t>ности</w:t>
            </w:r>
            <w:proofErr w:type="spellEnd"/>
            <w:r w:rsidRPr="009C6DC0">
              <w:rPr>
                <w:sz w:val="24"/>
                <w:szCs w:val="24"/>
              </w:rPr>
              <w:t xml:space="preserve"> администрации Россошанского муниципального  района  за  20</w:t>
            </w:r>
            <w:r>
              <w:rPr>
                <w:sz w:val="24"/>
                <w:szCs w:val="24"/>
              </w:rPr>
              <w:t>20</w:t>
            </w:r>
            <w:r w:rsidRPr="009C6DC0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829" w:type="dxa"/>
            <w:shd w:val="clear" w:color="auto" w:fill="auto"/>
          </w:tcPr>
          <w:p w14:paraId="1DD19D23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 xml:space="preserve">I </w:t>
            </w:r>
            <w:r w:rsidRPr="00884912">
              <w:rPr>
                <w:bCs/>
                <w:sz w:val="24"/>
              </w:rPr>
              <w:t>квартал</w:t>
            </w:r>
          </w:p>
          <w:p w14:paraId="0D8619FD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</w:p>
          <w:p w14:paraId="6C9FC351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</w:p>
          <w:p w14:paraId="4814F469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66F12EE4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Мишанков</w:t>
            </w:r>
            <w:proofErr w:type="spellEnd"/>
            <w:r>
              <w:rPr>
                <w:bCs/>
                <w:sz w:val="24"/>
                <w:szCs w:val="24"/>
              </w:rPr>
              <w:t xml:space="preserve"> Ю.В. - г</w:t>
            </w:r>
            <w:r w:rsidRPr="00884912">
              <w:rPr>
                <w:bCs/>
                <w:sz w:val="24"/>
                <w:szCs w:val="24"/>
              </w:rPr>
              <w:t>лава администрации Россошанского муниципального района</w:t>
            </w:r>
          </w:p>
        </w:tc>
      </w:tr>
      <w:tr w:rsidR="00E93D65" w:rsidRPr="00884912" w14:paraId="006B6677" w14:textId="77777777" w:rsidTr="00D73659">
        <w:tc>
          <w:tcPr>
            <w:tcW w:w="540" w:type="dxa"/>
            <w:shd w:val="clear" w:color="auto" w:fill="auto"/>
          </w:tcPr>
          <w:p w14:paraId="2F58E7EB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00C5DF84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Отчёт главы Россошанского муниципального района о результатах своей деятельности в 20</w:t>
            </w:r>
            <w:r>
              <w:rPr>
                <w:bCs/>
                <w:sz w:val="24"/>
              </w:rPr>
              <w:t>20</w:t>
            </w:r>
            <w:r w:rsidRPr="00884912">
              <w:rPr>
                <w:bCs/>
                <w:sz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421C86D2" w14:textId="77777777" w:rsidR="00E93D65" w:rsidRPr="00A25564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B6D0526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Сисюк</w:t>
            </w:r>
            <w:proofErr w:type="spellEnd"/>
            <w:r>
              <w:rPr>
                <w:bCs/>
                <w:sz w:val="24"/>
                <w:szCs w:val="24"/>
              </w:rPr>
              <w:t xml:space="preserve"> В.М. - г</w:t>
            </w:r>
            <w:r w:rsidRPr="00884912">
              <w:rPr>
                <w:bCs/>
                <w:sz w:val="24"/>
                <w:szCs w:val="24"/>
              </w:rPr>
              <w:t>лава Россошанского муниципального района</w:t>
            </w:r>
          </w:p>
        </w:tc>
      </w:tr>
      <w:tr w:rsidR="00E93D65" w:rsidRPr="00884912" w14:paraId="217CA0B9" w14:textId="77777777" w:rsidTr="00D73659">
        <w:tc>
          <w:tcPr>
            <w:tcW w:w="540" w:type="dxa"/>
            <w:shd w:val="clear" w:color="auto" w:fill="auto"/>
          </w:tcPr>
          <w:p w14:paraId="334686AC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33A94B1B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00B308E4" w14:textId="77777777" w:rsidR="00E93D65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F68C5E4" w14:textId="77777777" w:rsidR="00E93D65" w:rsidRPr="00884912" w:rsidRDefault="00E93D65" w:rsidP="00D73659">
            <w:pPr>
              <w:ind w:right="37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Ревина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Н.П. - з</w:t>
            </w:r>
            <w:r w:rsidRPr="00884912">
              <w:rPr>
                <w:bCs/>
                <w:sz w:val="24"/>
                <w:szCs w:val="24"/>
              </w:rPr>
              <w:t>аместитель председателя Совета народных депутатов</w:t>
            </w:r>
          </w:p>
        </w:tc>
      </w:tr>
      <w:tr w:rsidR="00E93D65" w:rsidRPr="00884912" w14:paraId="043B2A9C" w14:textId="77777777" w:rsidTr="00D73659">
        <w:tc>
          <w:tcPr>
            <w:tcW w:w="540" w:type="dxa"/>
            <w:shd w:val="clear" w:color="auto" w:fill="auto"/>
          </w:tcPr>
          <w:p w14:paraId="452E9B38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28058E29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Об итогах исполнения районного бюджета за 20</w:t>
            </w:r>
            <w:r>
              <w:rPr>
                <w:bCs/>
                <w:sz w:val="24"/>
              </w:rPr>
              <w:t>20</w:t>
            </w:r>
            <w:r w:rsidRPr="00884912">
              <w:rPr>
                <w:bCs/>
                <w:sz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782B7410" w14:textId="77777777" w:rsidR="00E93D65" w:rsidRPr="00A25564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II</w:t>
            </w:r>
            <w:r>
              <w:rPr>
                <w:bCs/>
                <w:sz w:val="24"/>
              </w:rPr>
              <w:t xml:space="preserve"> квартал</w:t>
            </w:r>
          </w:p>
          <w:p w14:paraId="36107A5B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132C84E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 xml:space="preserve"> Отдел по финансам</w:t>
            </w:r>
          </w:p>
        </w:tc>
      </w:tr>
      <w:tr w:rsidR="00E93D65" w:rsidRPr="00884912" w14:paraId="0C90AF0B" w14:textId="77777777" w:rsidTr="00D73659">
        <w:tc>
          <w:tcPr>
            <w:tcW w:w="540" w:type="dxa"/>
            <w:shd w:val="clear" w:color="auto" w:fill="auto"/>
          </w:tcPr>
          <w:p w14:paraId="6CDE6714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2B256440" w14:textId="77777777" w:rsidR="00E93D65" w:rsidRPr="00884912" w:rsidRDefault="00E93D65" w:rsidP="00D73659">
            <w:pPr>
              <w:ind w:right="34"/>
              <w:rPr>
                <w:bCs/>
                <w:sz w:val="23"/>
                <w:szCs w:val="23"/>
              </w:rPr>
            </w:pPr>
            <w:r w:rsidRPr="00884912">
              <w:rPr>
                <w:bCs/>
                <w:sz w:val="23"/>
                <w:szCs w:val="23"/>
              </w:rPr>
              <w:t>О районном бюджете на 202</w:t>
            </w:r>
            <w:r>
              <w:rPr>
                <w:bCs/>
                <w:sz w:val="23"/>
                <w:szCs w:val="23"/>
              </w:rPr>
              <w:t>2</w:t>
            </w:r>
            <w:r w:rsidRPr="00884912">
              <w:rPr>
                <w:bCs/>
                <w:sz w:val="23"/>
                <w:szCs w:val="23"/>
              </w:rPr>
              <w:t xml:space="preserve"> год и на плановый период 202</w:t>
            </w:r>
            <w:r>
              <w:rPr>
                <w:bCs/>
                <w:sz w:val="23"/>
                <w:szCs w:val="23"/>
              </w:rPr>
              <w:t>3</w:t>
            </w:r>
            <w:r w:rsidRPr="00884912">
              <w:rPr>
                <w:bCs/>
                <w:sz w:val="23"/>
                <w:szCs w:val="23"/>
              </w:rPr>
              <w:t xml:space="preserve"> и 202</w:t>
            </w:r>
            <w:r>
              <w:rPr>
                <w:bCs/>
                <w:sz w:val="23"/>
                <w:szCs w:val="23"/>
              </w:rPr>
              <w:t>4</w:t>
            </w:r>
            <w:r w:rsidRPr="00884912">
              <w:rPr>
                <w:bCs/>
                <w:sz w:val="23"/>
                <w:szCs w:val="23"/>
              </w:rPr>
              <w:t xml:space="preserve"> годов</w:t>
            </w:r>
          </w:p>
        </w:tc>
        <w:tc>
          <w:tcPr>
            <w:tcW w:w="1829" w:type="dxa"/>
            <w:shd w:val="clear" w:color="auto" w:fill="auto"/>
          </w:tcPr>
          <w:p w14:paraId="5483BA00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IV</w:t>
            </w:r>
            <w:r w:rsidRPr="00884912">
              <w:rPr>
                <w:bCs/>
                <w:sz w:val="24"/>
              </w:rPr>
              <w:t xml:space="preserve"> квартал</w:t>
            </w:r>
          </w:p>
          <w:p w14:paraId="5C83682B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8400F1D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E93D65" w:rsidRPr="00884912" w14:paraId="7B7F45CF" w14:textId="77777777" w:rsidTr="00D73659">
        <w:tc>
          <w:tcPr>
            <w:tcW w:w="540" w:type="dxa"/>
            <w:shd w:val="clear" w:color="auto" w:fill="auto"/>
          </w:tcPr>
          <w:p w14:paraId="2597F4DE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5199A125" w14:textId="77777777" w:rsidR="00E93D65" w:rsidRPr="00884912" w:rsidRDefault="00E93D65" w:rsidP="00D73659">
            <w:pPr>
              <w:ind w:right="34"/>
              <w:rPr>
                <w:bCs/>
                <w:sz w:val="23"/>
                <w:szCs w:val="23"/>
              </w:rPr>
            </w:pPr>
            <w:r w:rsidRPr="00884912">
              <w:rPr>
                <w:bCs/>
                <w:sz w:val="23"/>
                <w:szCs w:val="23"/>
              </w:rPr>
              <w:t>О перспективном плане работы Совета народных депутатов Россошанского муниципального района на 202</w:t>
            </w:r>
            <w:r>
              <w:rPr>
                <w:bCs/>
                <w:sz w:val="23"/>
                <w:szCs w:val="23"/>
              </w:rPr>
              <w:t>2</w:t>
            </w:r>
            <w:r w:rsidRPr="00884912">
              <w:rPr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0DC7E0A3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480178AC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Заместитель председателя Совета народных депутатов</w:t>
            </w:r>
          </w:p>
        </w:tc>
      </w:tr>
      <w:tr w:rsidR="00E93D65" w:rsidRPr="00884912" w14:paraId="6969B968" w14:textId="77777777" w:rsidTr="00D73659">
        <w:tc>
          <w:tcPr>
            <w:tcW w:w="540" w:type="dxa"/>
            <w:shd w:val="clear" w:color="auto" w:fill="auto"/>
          </w:tcPr>
          <w:p w14:paraId="5CA6028B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67BC8182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Информация об итогах исполнения районного бюджета в 202</w:t>
            </w:r>
            <w:r>
              <w:rPr>
                <w:bCs/>
                <w:sz w:val="24"/>
              </w:rPr>
              <w:t>1</w:t>
            </w:r>
            <w:r w:rsidRPr="00884912">
              <w:rPr>
                <w:bCs/>
                <w:sz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45C15176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ежеквартально</w:t>
            </w:r>
          </w:p>
        </w:tc>
        <w:tc>
          <w:tcPr>
            <w:tcW w:w="2986" w:type="dxa"/>
            <w:shd w:val="clear" w:color="auto" w:fill="auto"/>
          </w:tcPr>
          <w:p w14:paraId="245EF1A9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E93D65" w:rsidRPr="00884912" w14:paraId="4D648E95" w14:textId="77777777" w:rsidTr="00D73659">
        <w:tc>
          <w:tcPr>
            <w:tcW w:w="540" w:type="dxa"/>
            <w:shd w:val="clear" w:color="auto" w:fill="auto"/>
          </w:tcPr>
          <w:p w14:paraId="17FAC2E5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14:paraId="0A138531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 внесении изменений в </w:t>
            </w:r>
            <w:r>
              <w:rPr>
                <w:bCs/>
                <w:sz w:val="24"/>
              </w:rPr>
              <w:t xml:space="preserve">решение Совета народных депутатов «О </w:t>
            </w:r>
            <w:r w:rsidRPr="00884912">
              <w:rPr>
                <w:bCs/>
                <w:sz w:val="24"/>
              </w:rPr>
              <w:t>районн</w:t>
            </w:r>
            <w:r>
              <w:rPr>
                <w:bCs/>
                <w:sz w:val="24"/>
              </w:rPr>
              <w:t>ом</w:t>
            </w:r>
            <w:r w:rsidRPr="00884912">
              <w:rPr>
                <w:bCs/>
                <w:sz w:val="24"/>
              </w:rPr>
              <w:t xml:space="preserve"> бюдже</w:t>
            </w:r>
            <w:r>
              <w:rPr>
                <w:bCs/>
                <w:sz w:val="24"/>
              </w:rPr>
              <w:t>те</w:t>
            </w:r>
            <w:r w:rsidRPr="0088491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на </w:t>
            </w:r>
            <w:r w:rsidRPr="00884912">
              <w:rPr>
                <w:bCs/>
                <w:sz w:val="24"/>
              </w:rPr>
              <w:t>202</w:t>
            </w:r>
            <w:r>
              <w:rPr>
                <w:bCs/>
                <w:sz w:val="24"/>
              </w:rPr>
              <w:t>1</w:t>
            </w:r>
            <w:r w:rsidRPr="00884912">
              <w:rPr>
                <w:bCs/>
                <w:sz w:val="24"/>
              </w:rPr>
              <w:t xml:space="preserve"> год</w:t>
            </w:r>
            <w:r>
              <w:rPr>
                <w:bCs/>
                <w:sz w:val="24"/>
              </w:rPr>
              <w:t xml:space="preserve"> и на плановый период 2022 и 2023 годов»</w:t>
            </w:r>
          </w:p>
        </w:tc>
        <w:tc>
          <w:tcPr>
            <w:tcW w:w="1829" w:type="dxa"/>
            <w:shd w:val="clear" w:color="auto" w:fill="auto"/>
          </w:tcPr>
          <w:p w14:paraId="29E94C8B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ежеквартально</w:t>
            </w:r>
          </w:p>
        </w:tc>
        <w:tc>
          <w:tcPr>
            <w:tcW w:w="2986" w:type="dxa"/>
            <w:shd w:val="clear" w:color="auto" w:fill="auto"/>
          </w:tcPr>
          <w:p w14:paraId="762A3C9F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E93D65" w:rsidRPr="00E93D65" w14:paraId="43D3A5BF" w14:textId="77777777" w:rsidTr="00D73659">
        <w:tc>
          <w:tcPr>
            <w:tcW w:w="540" w:type="dxa"/>
            <w:shd w:val="clear" w:color="auto" w:fill="auto"/>
          </w:tcPr>
          <w:p w14:paraId="25BEB67C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14:paraId="206B6A0C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53D00E46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6FC06AF1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Заместитель председателя Совета народных депутатов </w:t>
            </w:r>
          </w:p>
        </w:tc>
      </w:tr>
      <w:tr w:rsidR="00E93D65" w:rsidRPr="00884912" w14:paraId="4E5C5690" w14:textId="77777777" w:rsidTr="00D73659">
        <w:tc>
          <w:tcPr>
            <w:tcW w:w="540" w:type="dxa"/>
            <w:shd w:val="clear" w:color="auto" w:fill="auto"/>
          </w:tcPr>
          <w:p w14:paraId="298A7684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877" w:type="dxa"/>
            <w:shd w:val="clear" w:color="auto" w:fill="auto"/>
          </w:tcPr>
          <w:p w14:paraId="3FF16F88" w14:textId="77777777" w:rsidR="00E93D65" w:rsidRPr="00884912" w:rsidRDefault="00E93D65" w:rsidP="00D73659">
            <w:pPr>
              <w:ind w:right="34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О внесении изменений в нормативные правовые акты Совета народных депутатов и администрации района</w:t>
            </w:r>
          </w:p>
        </w:tc>
        <w:tc>
          <w:tcPr>
            <w:tcW w:w="1829" w:type="dxa"/>
            <w:shd w:val="clear" w:color="auto" w:fill="auto"/>
          </w:tcPr>
          <w:p w14:paraId="2C509C7C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2B8FFFFD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Заместитель председателя Совета народных </w:t>
            </w:r>
            <w:proofErr w:type="spellStart"/>
            <w:proofErr w:type="gramStart"/>
            <w:r w:rsidRPr="00884912">
              <w:rPr>
                <w:bCs/>
                <w:sz w:val="24"/>
                <w:szCs w:val="24"/>
              </w:rPr>
              <w:t>депута-тов</w:t>
            </w:r>
            <w:proofErr w:type="spellEnd"/>
            <w:proofErr w:type="gramEnd"/>
            <w:r w:rsidRPr="00884912">
              <w:rPr>
                <w:bCs/>
                <w:sz w:val="24"/>
                <w:szCs w:val="24"/>
              </w:rPr>
              <w:t xml:space="preserve">, руководитель </w:t>
            </w:r>
            <w:proofErr w:type="spellStart"/>
            <w:r w:rsidRPr="00884912">
              <w:rPr>
                <w:bCs/>
                <w:sz w:val="24"/>
                <w:szCs w:val="24"/>
              </w:rPr>
              <w:t>аппара</w:t>
            </w:r>
            <w:proofErr w:type="spellEnd"/>
            <w:r w:rsidRPr="00884912">
              <w:rPr>
                <w:bCs/>
                <w:sz w:val="24"/>
                <w:szCs w:val="24"/>
              </w:rPr>
              <w:t>-та администрация района</w:t>
            </w:r>
          </w:p>
        </w:tc>
      </w:tr>
      <w:tr w:rsidR="00E93D65" w:rsidRPr="00884912" w14:paraId="4493A10A" w14:textId="77777777" w:rsidTr="00D73659">
        <w:tc>
          <w:tcPr>
            <w:tcW w:w="540" w:type="dxa"/>
            <w:shd w:val="clear" w:color="auto" w:fill="auto"/>
          </w:tcPr>
          <w:p w14:paraId="4771C15B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877" w:type="dxa"/>
            <w:shd w:val="clear" w:color="auto" w:fill="auto"/>
          </w:tcPr>
          <w:p w14:paraId="7213A13D" w14:textId="77777777" w:rsidR="00E93D65" w:rsidRPr="00884912" w:rsidRDefault="00E93D65" w:rsidP="00D73659">
            <w:pPr>
              <w:ind w:right="34"/>
              <w:rPr>
                <w:bCs/>
                <w:sz w:val="24"/>
                <w:szCs w:val="24"/>
              </w:rPr>
            </w:pPr>
            <w:r w:rsidRPr="00884912">
              <w:rPr>
                <w:sz w:val="24"/>
                <w:szCs w:val="24"/>
              </w:rPr>
              <w:t>О внесении изменений в решение Совета народных депутатов Россошанского муниципального района от 25.04.2012 г. № 345 «О проведении открытого аукциона по приватизации имущества»</w:t>
            </w:r>
          </w:p>
        </w:tc>
        <w:tc>
          <w:tcPr>
            <w:tcW w:w="1829" w:type="dxa"/>
            <w:shd w:val="clear" w:color="auto" w:fill="auto"/>
          </w:tcPr>
          <w:p w14:paraId="761D918D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6765B9BE" w14:textId="77777777" w:rsidR="00E93D65" w:rsidRPr="00884912" w:rsidRDefault="00E93D65" w:rsidP="00D73659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управлению муниципальным имуществом, земельным ресурсам и землеустройству</w:t>
            </w:r>
          </w:p>
        </w:tc>
      </w:tr>
      <w:tr w:rsidR="00E93D65" w:rsidRPr="00884912" w14:paraId="1B6B430F" w14:textId="77777777" w:rsidTr="00D73659">
        <w:tc>
          <w:tcPr>
            <w:tcW w:w="540" w:type="dxa"/>
            <w:shd w:val="clear" w:color="auto" w:fill="auto"/>
          </w:tcPr>
          <w:p w14:paraId="6E95CF80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877" w:type="dxa"/>
            <w:shd w:val="clear" w:color="auto" w:fill="auto"/>
          </w:tcPr>
          <w:p w14:paraId="04465DA9" w14:textId="77777777" w:rsidR="00E93D65" w:rsidRPr="00884912" w:rsidRDefault="00E93D65" w:rsidP="00D73659">
            <w:pPr>
              <w:ind w:right="34"/>
              <w:rPr>
                <w:sz w:val="24"/>
                <w:szCs w:val="24"/>
              </w:rPr>
            </w:pPr>
            <w:r w:rsidRPr="00884912">
              <w:rPr>
                <w:sz w:val="24"/>
                <w:szCs w:val="24"/>
              </w:rPr>
              <w:t>О внесении изменений в решение Россошанских городского и районного Советов народных депутатов от 28.01.1992 г.</w:t>
            </w:r>
          </w:p>
        </w:tc>
        <w:tc>
          <w:tcPr>
            <w:tcW w:w="1829" w:type="dxa"/>
            <w:shd w:val="clear" w:color="auto" w:fill="auto"/>
          </w:tcPr>
          <w:p w14:paraId="1A83CF20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2AD09226" w14:textId="77777777" w:rsidR="00E93D65" w:rsidRDefault="00E93D65" w:rsidP="00D73659">
            <w:pPr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Отдел по управлению </w:t>
            </w:r>
            <w:proofErr w:type="spellStart"/>
            <w:r w:rsidRPr="00884912">
              <w:rPr>
                <w:bCs/>
                <w:sz w:val="24"/>
                <w:szCs w:val="24"/>
              </w:rPr>
              <w:t>муниципальн</w:t>
            </w:r>
            <w:proofErr w:type="spellEnd"/>
            <w:r w:rsidRPr="0088491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884912">
              <w:rPr>
                <w:bCs/>
                <w:sz w:val="24"/>
                <w:szCs w:val="24"/>
              </w:rPr>
              <w:t>имущ-вом</w:t>
            </w:r>
            <w:proofErr w:type="spellEnd"/>
            <w:r w:rsidRPr="00884912">
              <w:rPr>
                <w:bCs/>
                <w:sz w:val="24"/>
                <w:szCs w:val="24"/>
              </w:rPr>
              <w:t>, земельным ресурсам и землеустройству</w:t>
            </w:r>
          </w:p>
          <w:p w14:paraId="4DADB0FA" w14:textId="7A04F24E" w:rsidR="00E93D65" w:rsidRPr="00884912" w:rsidRDefault="00E93D65" w:rsidP="00D73659">
            <w:pPr>
              <w:rPr>
                <w:bCs/>
                <w:sz w:val="24"/>
              </w:rPr>
            </w:pPr>
          </w:p>
        </w:tc>
      </w:tr>
      <w:tr w:rsidR="00E93D65" w:rsidRPr="00884912" w14:paraId="5FAB5311" w14:textId="77777777" w:rsidTr="00D73659">
        <w:trPr>
          <w:trHeight w:val="408"/>
        </w:trPr>
        <w:tc>
          <w:tcPr>
            <w:tcW w:w="10232" w:type="dxa"/>
            <w:gridSpan w:val="4"/>
            <w:shd w:val="clear" w:color="auto" w:fill="auto"/>
          </w:tcPr>
          <w:p w14:paraId="7CF860ED" w14:textId="77777777" w:rsidR="00E93D65" w:rsidRPr="00884912" w:rsidRDefault="00E93D65" w:rsidP="00D73659">
            <w:pPr>
              <w:ind w:right="-1192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  <w:lang w:val="en-US"/>
              </w:rPr>
              <w:lastRenderedPageBreak/>
              <w:t>II</w:t>
            </w:r>
            <w:r w:rsidRPr="00884912">
              <w:rPr>
                <w:b/>
                <w:bCs/>
                <w:i/>
                <w:sz w:val="24"/>
              </w:rPr>
              <w:t>. Вопросы для рассмотрения на публичных слушаниях</w:t>
            </w:r>
          </w:p>
        </w:tc>
      </w:tr>
      <w:tr w:rsidR="00E93D65" w:rsidRPr="00884912" w14:paraId="00C7172E" w14:textId="77777777" w:rsidTr="00D73659">
        <w:tc>
          <w:tcPr>
            <w:tcW w:w="540" w:type="dxa"/>
            <w:shd w:val="clear" w:color="auto" w:fill="auto"/>
          </w:tcPr>
          <w:p w14:paraId="4A9E8D77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3FA5E359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5A0FB45B" w14:textId="77777777" w:rsidR="00E93D65" w:rsidRPr="00B850D8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</w:t>
            </w:r>
            <w:r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2786FDE6" w14:textId="77777777" w:rsidR="00E93D65" w:rsidRPr="00884912" w:rsidRDefault="00E93D65" w:rsidP="00D73659">
            <w:pPr>
              <w:ind w:right="37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2"/>
                <w:szCs w:val="22"/>
              </w:rPr>
              <w:t xml:space="preserve">Заместитель председателя Совета народных депутатов </w:t>
            </w:r>
          </w:p>
        </w:tc>
      </w:tr>
      <w:tr w:rsidR="00E93D65" w:rsidRPr="00884912" w14:paraId="784E92F1" w14:textId="77777777" w:rsidTr="00D73659">
        <w:tc>
          <w:tcPr>
            <w:tcW w:w="540" w:type="dxa"/>
            <w:shd w:val="clear" w:color="auto" w:fill="auto"/>
          </w:tcPr>
          <w:p w14:paraId="70D10325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1D728E91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Отчёт об итогах исполнения районного бюджета за 20</w:t>
            </w:r>
            <w:r>
              <w:rPr>
                <w:bCs/>
                <w:sz w:val="24"/>
              </w:rPr>
              <w:t>20</w:t>
            </w:r>
            <w:r w:rsidRPr="00884912">
              <w:rPr>
                <w:bCs/>
                <w:sz w:val="24"/>
              </w:rPr>
              <w:t xml:space="preserve"> год</w:t>
            </w:r>
          </w:p>
          <w:p w14:paraId="4ED413E3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390BC2AF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II</w:t>
            </w:r>
            <w:r w:rsidRPr="00884912"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1338778A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E93D65" w:rsidRPr="00884912" w14:paraId="7D388496" w14:textId="77777777" w:rsidTr="00D73659">
        <w:tc>
          <w:tcPr>
            <w:tcW w:w="540" w:type="dxa"/>
            <w:shd w:val="clear" w:color="auto" w:fill="auto"/>
          </w:tcPr>
          <w:p w14:paraId="79680F06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2815538A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 проекте районного бюджета на 202</w:t>
            </w:r>
            <w:r>
              <w:rPr>
                <w:bCs/>
                <w:sz w:val="24"/>
              </w:rPr>
              <w:t>2</w:t>
            </w:r>
            <w:r w:rsidRPr="00884912">
              <w:rPr>
                <w:bCs/>
                <w:sz w:val="24"/>
              </w:rPr>
              <w:t xml:space="preserve"> год и на плановый период 202</w:t>
            </w:r>
            <w:r>
              <w:rPr>
                <w:bCs/>
                <w:sz w:val="24"/>
              </w:rPr>
              <w:t>3</w:t>
            </w:r>
            <w:r w:rsidRPr="00884912">
              <w:rPr>
                <w:bCs/>
                <w:sz w:val="24"/>
              </w:rPr>
              <w:t xml:space="preserve"> и 202</w:t>
            </w:r>
            <w:r>
              <w:rPr>
                <w:bCs/>
                <w:sz w:val="24"/>
              </w:rPr>
              <w:t>4</w:t>
            </w:r>
            <w:r w:rsidRPr="00884912">
              <w:rPr>
                <w:bCs/>
                <w:sz w:val="24"/>
              </w:rPr>
              <w:t xml:space="preserve"> годов</w:t>
            </w:r>
          </w:p>
        </w:tc>
        <w:tc>
          <w:tcPr>
            <w:tcW w:w="1829" w:type="dxa"/>
            <w:shd w:val="clear" w:color="auto" w:fill="auto"/>
          </w:tcPr>
          <w:p w14:paraId="5532A06F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 xml:space="preserve">IV </w:t>
            </w:r>
            <w:r w:rsidRPr="00884912">
              <w:rPr>
                <w:bCs/>
                <w:sz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1241B139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финансам</w:t>
            </w:r>
          </w:p>
        </w:tc>
      </w:tr>
      <w:tr w:rsidR="00E93D65" w:rsidRPr="00884912" w14:paraId="3E8BD97E" w14:textId="77777777" w:rsidTr="00D73659">
        <w:trPr>
          <w:trHeight w:val="586"/>
        </w:trPr>
        <w:tc>
          <w:tcPr>
            <w:tcW w:w="10232" w:type="dxa"/>
            <w:gridSpan w:val="4"/>
            <w:shd w:val="clear" w:color="auto" w:fill="auto"/>
          </w:tcPr>
          <w:p w14:paraId="7C436720" w14:textId="77777777" w:rsidR="00E93D65" w:rsidRPr="00884912" w:rsidRDefault="00E93D65" w:rsidP="00D73659">
            <w:pPr>
              <w:ind w:right="34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  <w:lang w:val="en-US"/>
              </w:rPr>
              <w:t>III</w:t>
            </w:r>
            <w:r w:rsidRPr="00884912">
              <w:rPr>
                <w:b/>
                <w:bCs/>
                <w:i/>
                <w:sz w:val="24"/>
              </w:rPr>
              <w:t>. Вопросы для рассмотрения на заседаниях постоянных комиссий:</w:t>
            </w:r>
          </w:p>
          <w:p w14:paraId="40D8218C" w14:textId="77777777" w:rsidR="00E93D65" w:rsidRPr="00884912" w:rsidRDefault="00E93D65" w:rsidP="00D73659">
            <w:pPr>
              <w:numPr>
                <w:ilvl w:val="0"/>
                <w:numId w:val="1"/>
              </w:numPr>
              <w:ind w:right="34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Комиссия по бюджету, налогам и финансовой деятельности</w:t>
            </w:r>
          </w:p>
        </w:tc>
      </w:tr>
      <w:tr w:rsidR="00E93D65" w:rsidRPr="00884912" w14:paraId="784902F0" w14:textId="77777777" w:rsidTr="00D73659">
        <w:tc>
          <w:tcPr>
            <w:tcW w:w="540" w:type="dxa"/>
            <w:shd w:val="clear" w:color="auto" w:fill="auto"/>
          </w:tcPr>
          <w:p w14:paraId="16238441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6B955E0B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Отчёт о работе Ревизионной комиссии Россошанского муниципального района за 20</w:t>
            </w:r>
            <w:r>
              <w:rPr>
                <w:bCs/>
                <w:sz w:val="24"/>
              </w:rPr>
              <w:t>20</w:t>
            </w:r>
            <w:r w:rsidRPr="00884912">
              <w:rPr>
                <w:bCs/>
                <w:sz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5C45C12F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</w:t>
            </w:r>
            <w:r w:rsidRPr="00884912">
              <w:rPr>
                <w:bCs/>
                <w:sz w:val="24"/>
              </w:rPr>
              <w:t xml:space="preserve"> квартал</w:t>
            </w:r>
          </w:p>
          <w:p w14:paraId="7B110535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5701B9FD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Ревизионная комиссия</w:t>
            </w:r>
          </w:p>
        </w:tc>
      </w:tr>
      <w:tr w:rsidR="00E93D65" w:rsidRPr="00884912" w14:paraId="1F036A83" w14:textId="77777777" w:rsidTr="00D73659">
        <w:tc>
          <w:tcPr>
            <w:tcW w:w="540" w:type="dxa"/>
            <w:shd w:val="clear" w:color="auto" w:fill="auto"/>
          </w:tcPr>
          <w:p w14:paraId="24029DD6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136DDCE8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Информация о деятельности отдела образования и молодёжной политики (анализ деятельности за 2018-2020 </w:t>
            </w:r>
            <w:proofErr w:type="spellStart"/>
            <w:r>
              <w:rPr>
                <w:bCs/>
                <w:sz w:val="24"/>
              </w:rPr>
              <w:t>г.г</w:t>
            </w:r>
            <w:proofErr w:type="spellEnd"/>
            <w:r>
              <w:rPr>
                <w:bCs/>
                <w:sz w:val="24"/>
              </w:rPr>
              <w:t>.: штатная численность, расходы на штаты, коммунальные расходы и т.д.)</w:t>
            </w:r>
          </w:p>
        </w:tc>
        <w:tc>
          <w:tcPr>
            <w:tcW w:w="1829" w:type="dxa"/>
            <w:shd w:val="clear" w:color="auto" w:fill="auto"/>
          </w:tcPr>
          <w:p w14:paraId="78C072AA" w14:textId="77777777" w:rsidR="00E93D65" w:rsidRPr="00366CAB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09FBE16B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образования и молодёжной политики</w:t>
            </w:r>
          </w:p>
        </w:tc>
      </w:tr>
      <w:tr w:rsidR="00E93D65" w:rsidRPr="00884912" w14:paraId="3516E8ED" w14:textId="77777777" w:rsidTr="00D73659">
        <w:tc>
          <w:tcPr>
            <w:tcW w:w="540" w:type="dxa"/>
            <w:shd w:val="clear" w:color="auto" w:fill="auto"/>
          </w:tcPr>
          <w:p w14:paraId="6119F69C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3C16A267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 ходе реализации подпрограммы «Повышение эффективности муниципальной поддержки </w:t>
            </w:r>
            <w:r>
              <w:rPr>
                <w:bCs/>
                <w:sz w:val="24"/>
              </w:rPr>
              <w:t>социально ориентированных некоммерческих организаций»</w:t>
            </w:r>
            <w:r w:rsidRPr="00884912">
              <w:rPr>
                <w:bCs/>
                <w:sz w:val="24"/>
              </w:rPr>
              <w:t xml:space="preserve"> муниципальной программы «Социальная поддержка граждан» за 20</w:t>
            </w:r>
            <w:r>
              <w:rPr>
                <w:bCs/>
                <w:sz w:val="24"/>
              </w:rPr>
              <w:t>20</w:t>
            </w:r>
            <w:r w:rsidRPr="00884912">
              <w:rPr>
                <w:bCs/>
                <w:sz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4B611A31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7369C4B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социально-экономического развития и поддержки предпринимательства</w:t>
            </w:r>
          </w:p>
        </w:tc>
      </w:tr>
      <w:tr w:rsidR="00E93D65" w:rsidRPr="00884912" w14:paraId="3B60B420" w14:textId="77777777" w:rsidTr="00D73659">
        <w:tc>
          <w:tcPr>
            <w:tcW w:w="540" w:type="dxa"/>
            <w:shd w:val="clear" w:color="auto" w:fill="auto"/>
          </w:tcPr>
          <w:p w14:paraId="4AF2935B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570BD9EE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 ходе реализации </w:t>
            </w:r>
            <w:r>
              <w:rPr>
                <w:bCs/>
                <w:sz w:val="24"/>
              </w:rPr>
              <w:t xml:space="preserve">основного </w:t>
            </w:r>
            <w:r w:rsidRPr="00884912">
              <w:rPr>
                <w:bCs/>
                <w:sz w:val="24"/>
              </w:rPr>
              <w:t>мероприяти</w:t>
            </w:r>
            <w:r>
              <w:rPr>
                <w:bCs/>
                <w:sz w:val="24"/>
              </w:rPr>
              <w:t>я</w:t>
            </w:r>
            <w:r w:rsidRPr="00884912">
              <w:rPr>
                <w:bCs/>
                <w:sz w:val="24"/>
              </w:rPr>
              <w:t xml:space="preserve"> «Обеспечение жильём молодых </w:t>
            </w:r>
            <w:proofErr w:type="gramStart"/>
            <w:r w:rsidRPr="00884912">
              <w:rPr>
                <w:bCs/>
                <w:sz w:val="24"/>
              </w:rPr>
              <w:t>семей</w:t>
            </w:r>
            <w:r>
              <w:rPr>
                <w:bCs/>
                <w:sz w:val="24"/>
              </w:rPr>
              <w:t>»</w:t>
            </w:r>
            <w:r w:rsidRPr="00884912">
              <w:rPr>
                <w:bCs/>
                <w:sz w:val="24"/>
              </w:rPr>
              <w:t xml:space="preserve">  муниципальной</w:t>
            </w:r>
            <w:proofErr w:type="gramEnd"/>
            <w:r w:rsidRPr="00884912">
              <w:rPr>
                <w:bCs/>
                <w:sz w:val="24"/>
              </w:rPr>
              <w:t xml:space="preserve"> программы «Обеспечение доступным и комфортным жильём населения Россошанского муниципального района» за 20</w:t>
            </w:r>
            <w:r>
              <w:rPr>
                <w:bCs/>
                <w:sz w:val="24"/>
              </w:rPr>
              <w:t>20</w:t>
            </w:r>
            <w:r w:rsidRPr="00884912">
              <w:rPr>
                <w:bCs/>
                <w:sz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7CB4716C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31704701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социально-экономического развития и поддержки предпринимательства</w:t>
            </w:r>
          </w:p>
        </w:tc>
      </w:tr>
      <w:tr w:rsidR="00E93D65" w:rsidRPr="00884912" w14:paraId="0A6DF0E8" w14:textId="77777777" w:rsidTr="00D73659">
        <w:tc>
          <w:tcPr>
            <w:tcW w:w="540" w:type="dxa"/>
            <w:shd w:val="clear" w:color="auto" w:fill="auto"/>
          </w:tcPr>
          <w:p w14:paraId="07EB0366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5DEE1660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Отчёт об итогах исполнения районного бюджета за 20</w:t>
            </w:r>
            <w:r>
              <w:rPr>
                <w:bCs/>
                <w:sz w:val="24"/>
              </w:rPr>
              <w:t>20</w:t>
            </w:r>
            <w:r w:rsidRPr="00884912">
              <w:rPr>
                <w:bCs/>
                <w:sz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11DD552B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II</w:t>
            </w:r>
            <w:r w:rsidRPr="00884912">
              <w:rPr>
                <w:bCs/>
                <w:sz w:val="24"/>
              </w:rPr>
              <w:t xml:space="preserve"> квартал </w:t>
            </w:r>
          </w:p>
          <w:p w14:paraId="7319027F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2181C4F7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финансам</w:t>
            </w:r>
          </w:p>
        </w:tc>
      </w:tr>
      <w:tr w:rsidR="00E93D65" w:rsidRPr="00884912" w14:paraId="0F3B7DF7" w14:textId="77777777" w:rsidTr="00D73659">
        <w:tc>
          <w:tcPr>
            <w:tcW w:w="540" w:type="dxa"/>
            <w:shd w:val="clear" w:color="auto" w:fill="auto"/>
          </w:tcPr>
          <w:p w14:paraId="36BF9819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6F3ACA2D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Информация об итогах исполнения районного бюджета </w:t>
            </w:r>
            <w:r>
              <w:rPr>
                <w:bCs/>
                <w:sz w:val="24"/>
              </w:rPr>
              <w:t>за 1 квартал 2021 года</w:t>
            </w:r>
          </w:p>
        </w:tc>
        <w:tc>
          <w:tcPr>
            <w:tcW w:w="1829" w:type="dxa"/>
            <w:shd w:val="clear" w:color="auto" w:fill="auto"/>
          </w:tcPr>
          <w:p w14:paraId="3D6B0B0C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4E939803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финансам</w:t>
            </w:r>
          </w:p>
        </w:tc>
      </w:tr>
      <w:tr w:rsidR="00E93D65" w:rsidRPr="00884912" w14:paraId="0779D163" w14:textId="77777777" w:rsidTr="00D73659">
        <w:tc>
          <w:tcPr>
            <w:tcW w:w="540" w:type="dxa"/>
            <w:shd w:val="clear" w:color="auto" w:fill="auto"/>
          </w:tcPr>
          <w:p w14:paraId="785C1C28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00B129EA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Информация о деятельности МУП «Теплосеть» (анализ экономической деятельности за 2018-2020 </w:t>
            </w:r>
            <w:proofErr w:type="spellStart"/>
            <w:proofErr w:type="gramStart"/>
            <w:r>
              <w:rPr>
                <w:bCs/>
                <w:sz w:val="24"/>
              </w:rPr>
              <w:t>г.г</w:t>
            </w:r>
            <w:proofErr w:type="spellEnd"/>
            <w:r>
              <w:rPr>
                <w:bCs/>
                <w:sz w:val="24"/>
              </w:rPr>
              <w:t>,:</w:t>
            </w:r>
            <w:proofErr w:type="gramEnd"/>
            <w:r>
              <w:rPr>
                <w:bCs/>
                <w:sz w:val="24"/>
              </w:rPr>
              <w:t xml:space="preserve"> эффективность, доход от деятельности, мероприятия по увеличению доходов, штатная численность)</w:t>
            </w:r>
          </w:p>
        </w:tc>
        <w:tc>
          <w:tcPr>
            <w:tcW w:w="1829" w:type="dxa"/>
            <w:shd w:val="clear" w:color="auto" w:fill="auto"/>
          </w:tcPr>
          <w:p w14:paraId="27A1A165" w14:textId="77777777" w:rsidR="00E93D65" w:rsidRPr="00A25564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  <w:p w14:paraId="7EB959AF" w14:textId="77777777" w:rsidR="00E93D65" w:rsidRPr="00366CAB" w:rsidRDefault="00E93D65" w:rsidP="00D73659">
            <w:pPr>
              <w:ind w:right="33"/>
              <w:jc w:val="center"/>
              <w:rPr>
                <w:bCs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27B28A8B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Директор МУП «Теплосеть», отдел </w:t>
            </w:r>
            <w:r w:rsidRPr="00884912">
              <w:rPr>
                <w:bCs/>
                <w:sz w:val="24"/>
              </w:rPr>
              <w:t>социально-экономического развития и поддержки предпринимательства</w:t>
            </w:r>
          </w:p>
        </w:tc>
      </w:tr>
      <w:tr w:rsidR="00E93D65" w:rsidRPr="00884912" w14:paraId="242CA550" w14:textId="77777777" w:rsidTr="00D73659">
        <w:tc>
          <w:tcPr>
            <w:tcW w:w="540" w:type="dxa"/>
            <w:shd w:val="clear" w:color="auto" w:fill="auto"/>
          </w:tcPr>
          <w:p w14:paraId="6762831A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14:paraId="494C68DE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Информация о деятельности отдела физической культуры и спорта (анализ деятельности за 2018-2020 </w:t>
            </w:r>
            <w:proofErr w:type="spellStart"/>
            <w:r>
              <w:rPr>
                <w:bCs/>
                <w:sz w:val="24"/>
              </w:rPr>
              <w:t>г.г</w:t>
            </w:r>
            <w:proofErr w:type="spellEnd"/>
            <w:r>
              <w:rPr>
                <w:bCs/>
                <w:sz w:val="24"/>
              </w:rPr>
              <w:t>.: штатная численность, расходы на штаты, коммунальные расходы и т.д.)</w:t>
            </w:r>
          </w:p>
        </w:tc>
        <w:tc>
          <w:tcPr>
            <w:tcW w:w="1829" w:type="dxa"/>
            <w:shd w:val="clear" w:color="auto" w:fill="auto"/>
          </w:tcPr>
          <w:p w14:paraId="135FE01F" w14:textId="77777777" w:rsidR="00E93D65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025C613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по физической культуре и спорту</w:t>
            </w:r>
          </w:p>
        </w:tc>
      </w:tr>
      <w:tr w:rsidR="00E93D65" w:rsidRPr="00884912" w14:paraId="603A3E32" w14:textId="77777777" w:rsidTr="00D73659">
        <w:tc>
          <w:tcPr>
            <w:tcW w:w="540" w:type="dxa"/>
            <w:shd w:val="clear" w:color="auto" w:fill="auto"/>
          </w:tcPr>
          <w:p w14:paraId="5FCEC2CE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14:paraId="1A144363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Информация о деятельности МУП «Издательский Дом» (анализ экономической деятельности за 2018-2020 </w:t>
            </w:r>
            <w:proofErr w:type="spellStart"/>
            <w:r>
              <w:rPr>
                <w:bCs/>
                <w:sz w:val="24"/>
              </w:rPr>
              <w:t>г.г</w:t>
            </w:r>
            <w:proofErr w:type="spellEnd"/>
            <w:r>
              <w:rPr>
                <w:bCs/>
                <w:sz w:val="24"/>
              </w:rPr>
              <w:t>: эффективность, доход от деятельности, мероприятия по увеличению доходов, штатная численность)</w:t>
            </w:r>
          </w:p>
        </w:tc>
        <w:tc>
          <w:tcPr>
            <w:tcW w:w="1829" w:type="dxa"/>
            <w:shd w:val="clear" w:color="auto" w:fill="auto"/>
          </w:tcPr>
          <w:p w14:paraId="1669EBAF" w14:textId="77777777" w:rsidR="00E93D65" w:rsidRPr="00366CAB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78834D52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Директор МУП «Издательский Дом», отдел </w:t>
            </w:r>
            <w:r w:rsidRPr="00884912">
              <w:rPr>
                <w:bCs/>
                <w:sz w:val="24"/>
              </w:rPr>
              <w:t>социально-экономического развития и поддержки предпринимательства</w:t>
            </w:r>
          </w:p>
        </w:tc>
      </w:tr>
      <w:tr w:rsidR="00E93D65" w:rsidRPr="00884912" w14:paraId="211E2C13" w14:textId="77777777" w:rsidTr="00D73659">
        <w:tc>
          <w:tcPr>
            <w:tcW w:w="540" w:type="dxa"/>
            <w:shd w:val="clear" w:color="auto" w:fill="auto"/>
          </w:tcPr>
          <w:p w14:paraId="3570E44C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</w:p>
        </w:tc>
        <w:tc>
          <w:tcPr>
            <w:tcW w:w="4877" w:type="dxa"/>
            <w:shd w:val="clear" w:color="auto" w:fill="auto"/>
          </w:tcPr>
          <w:p w14:paraId="46F3132C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Информация об итогах исполнения районного бюджета </w:t>
            </w:r>
            <w:r>
              <w:rPr>
                <w:bCs/>
                <w:sz w:val="24"/>
              </w:rPr>
              <w:t>за 1 полугодие 2021 года</w:t>
            </w:r>
          </w:p>
          <w:p w14:paraId="76335779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2AAFAAA7" w14:textId="77777777" w:rsidR="00E93D65" w:rsidRPr="00757E7C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III</w:t>
            </w:r>
            <w:r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30329F83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финансам</w:t>
            </w:r>
          </w:p>
        </w:tc>
      </w:tr>
      <w:tr w:rsidR="00E93D65" w:rsidRPr="00884912" w14:paraId="4F1A80C3" w14:textId="77777777" w:rsidTr="00D73659">
        <w:tc>
          <w:tcPr>
            <w:tcW w:w="540" w:type="dxa"/>
            <w:shd w:val="clear" w:color="auto" w:fill="auto"/>
          </w:tcPr>
          <w:p w14:paraId="1D8D9352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877" w:type="dxa"/>
            <w:shd w:val="clear" w:color="auto" w:fill="auto"/>
          </w:tcPr>
          <w:p w14:paraId="5B597007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Информация о деятельности отдела культуры (анализ деятельности за 2018-2020 </w:t>
            </w:r>
            <w:proofErr w:type="spellStart"/>
            <w:r>
              <w:rPr>
                <w:bCs/>
                <w:sz w:val="24"/>
              </w:rPr>
              <w:t>г.г</w:t>
            </w:r>
            <w:proofErr w:type="spellEnd"/>
            <w:r>
              <w:rPr>
                <w:bCs/>
                <w:sz w:val="24"/>
              </w:rPr>
              <w:t>.: штатная численность, расходы на штаты, коммунальные расходы и т.д.)</w:t>
            </w:r>
          </w:p>
        </w:tc>
        <w:tc>
          <w:tcPr>
            <w:tcW w:w="1829" w:type="dxa"/>
            <w:shd w:val="clear" w:color="auto" w:fill="auto"/>
          </w:tcPr>
          <w:p w14:paraId="112BA213" w14:textId="700588C7" w:rsidR="00E93D65" w:rsidRPr="00E93D65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1F56B19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культуры</w:t>
            </w:r>
          </w:p>
        </w:tc>
      </w:tr>
      <w:tr w:rsidR="00E93D65" w:rsidRPr="00884912" w14:paraId="56792186" w14:textId="77777777" w:rsidTr="00D73659">
        <w:tc>
          <w:tcPr>
            <w:tcW w:w="540" w:type="dxa"/>
            <w:shd w:val="clear" w:color="auto" w:fill="auto"/>
          </w:tcPr>
          <w:p w14:paraId="46CA9B25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877" w:type="dxa"/>
            <w:shd w:val="clear" w:color="auto" w:fill="auto"/>
          </w:tcPr>
          <w:p w14:paraId="65AEC044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 работе комиссии по мобилизации дополнительных доходов в консолидированный бюджет Россошанского муниципального района и сокращении недоимки за </w:t>
            </w:r>
            <w:r w:rsidRPr="00884912">
              <w:rPr>
                <w:bCs/>
                <w:sz w:val="24"/>
                <w:lang w:val="en-US"/>
              </w:rPr>
              <w:t>I</w:t>
            </w:r>
            <w:r w:rsidRPr="00884912">
              <w:rPr>
                <w:bCs/>
                <w:sz w:val="24"/>
              </w:rPr>
              <w:t xml:space="preserve"> полугодие 20</w:t>
            </w:r>
            <w:r>
              <w:rPr>
                <w:bCs/>
                <w:sz w:val="24"/>
              </w:rPr>
              <w:t>20</w:t>
            </w:r>
            <w:r w:rsidRPr="00884912">
              <w:rPr>
                <w:bCs/>
                <w:sz w:val="24"/>
              </w:rPr>
              <w:t xml:space="preserve"> года</w:t>
            </w:r>
          </w:p>
        </w:tc>
        <w:tc>
          <w:tcPr>
            <w:tcW w:w="1829" w:type="dxa"/>
            <w:shd w:val="clear" w:color="auto" w:fill="auto"/>
          </w:tcPr>
          <w:p w14:paraId="7C12EB22" w14:textId="77777777" w:rsidR="00E93D65" w:rsidRPr="005648B0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7CD36FE8" w14:textId="77777777" w:rsidR="00E93D65" w:rsidRPr="00884912" w:rsidRDefault="00E93D65" w:rsidP="00D73659">
            <w:pPr>
              <w:ind w:right="30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</w:rPr>
              <w:t xml:space="preserve">Отдел социально-экономического развития </w:t>
            </w:r>
            <w:r>
              <w:rPr>
                <w:bCs/>
                <w:sz w:val="24"/>
              </w:rPr>
              <w:t>и поддержки предпринимательства</w:t>
            </w:r>
          </w:p>
        </w:tc>
      </w:tr>
      <w:tr w:rsidR="00E93D65" w:rsidRPr="00884912" w14:paraId="3930C819" w14:textId="77777777" w:rsidTr="00D73659">
        <w:tc>
          <w:tcPr>
            <w:tcW w:w="540" w:type="dxa"/>
            <w:shd w:val="clear" w:color="auto" w:fill="auto"/>
          </w:tcPr>
          <w:p w14:paraId="0007F078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877" w:type="dxa"/>
            <w:shd w:val="clear" w:color="auto" w:fill="auto"/>
          </w:tcPr>
          <w:p w14:paraId="4BA0D674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Информация об итогах исполнения районного бюджета </w:t>
            </w:r>
            <w:r>
              <w:rPr>
                <w:bCs/>
                <w:sz w:val="24"/>
              </w:rPr>
              <w:t>за 9 месяцев 2021 года</w:t>
            </w:r>
          </w:p>
        </w:tc>
        <w:tc>
          <w:tcPr>
            <w:tcW w:w="1829" w:type="dxa"/>
            <w:shd w:val="clear" w:color="auto" w:fill="auto"/>
          </w:tcPr>
          <w:p w14:paraId="744FF615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IV</w:t>
            </w:r>
            <w:r w:rsidRPr="00884912"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3AA07838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финансам</w:t>
            </w:r>
          </w:p>
        </w:tc>
      </w:tr>
      <w:tr w:rsidR="00E93D65" w:rsidRPr="00884912" w14:paraId="04B5A02F" w14:textId="77777777" w:rsidTr="00D73659">
        <w:tc>
          <w:tcPr>
            <w:tcW w:w="540" w:type="dxa"/>
            <w:shd w:val="clear" w:color="auto" w:fill="auto"/>
          </w:tcPr>
          <w:p w14:paraId="1F793310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4877" w:type="dxa"/>
            <w:shd w:val="clear" w:color="auto" w:fill="auto"/>
          </w:tcPr>
          <w:p w14:paraId="07A8A756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 </w:t>
            </w:r>
            <w:proofErr w:type="gramStart"/>
            <w:r w:rsidRPr="00884912">
              <w:rPr>
                <w:bCs/>
                <w:sz w:val="24"/>
              </w:rPr>
              <w:t>районном  бюджете</w:t>
            </w:r>
            <w:proofErr w:type="gramEnd"/>
            <w:r w:rsidRPr="00884912">
              <w:rPr>
                <w:bCs/>
                <w:sz w:val="24"/>
              </w:rPr>
              <w:t xml:space="preserve"> на 202</w:t>
            </w:r>
            <w:r>
              <w:rPr>
                <w:bCs/>
                <w:sz w:val="24"/>
              </w:rPr>
              <w:t>2</w:t>
            </w:r>
            <w:r w:rsidRPr="00884912">
              <w:rPr>
                <w:bCs/>
                <w:sz w:val="24"/>
              </w:rPr>
              <w:t xml:space="preserve"> год и на плановый период 202</w:t>
            </w:r>
            <w:r>
              <w:rPr>
                <w:bCs/>
                <w:sz w:val="24"/>
              </w:rPr>
              <w:t>3</w:t>
            </w:r>
            <w:r w:rsidRPr="00884912">
              <w:rPr>
                <w:bCs/>
                <w:sz w:val="24"/>
              </w:rPr>
              <w:t xml:space="preserve"> и 202</w:t>
            </w:r>
            <w:r>
              <w:rPr>
                <w:bCs/>
                <w:sz w:val="24"/>
              </w:rPr>
              <w:t>4</w:t>
            </w:r>
            <w:r w:rsidRPr="0088491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годов</w:t>
            </w:r>
          </w:p>
        </w:tc>
        <w:tc>
          <w:tcPr>
            <w:tcW w:w="1829" w:type="dxa"/>
            <w:shd w:val="clear" w:color="auto" w:fill="auto"/>
          </w:tcPr>
          <w:p w14:paraId="6C283C65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EA1EAB2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финансам</w:t>
            </w:r>
          </w:p>
        </w:tc>
      </w:tr>
      <w:tr w:rsidR="00E93D65" w:rsidRPr="00884912" w14:paraId="7092A6DD" w14:textId="77777777" w:rsidTr="00D73659">
        <w:tc>
          <w:tcPr>
            <w:tcW w:w="540" w:type="dxa"/>
            <w:shd w:val="clear" w:color="auto" w:fill="auto"/>
          </w:tcPr>
          <w:p w14:paraId="46CEE5AB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4877" w:type="dxa"/>
            <w:shd w:val="clear" w:color="auto" w:fill="auto"/>
          </w:tcPr>
          <w:p w14:paraId="0A4DAC9D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 внесении изменений в </w:t>
            </w:r>
            <w:r>
              <w:rPr>
                <w:bCs/>
                <w:sz w:val="24"/>
              </w:rPr>
              <w:t xml:space="preserve">решение Совета народных депутатов «О </w:t>
            </w:r>
            <w:r w:rsidRPr="00884912">
              <w:rPr>
                <w:bCs/>
                <w:sz w:val="24"/>
              </w:rPr>
              <w:t>районн</w:t>
            </w:r>
            <w:r>
              <w:rPr>
                <w:bCs/>
                <w:sz w:val="24"/>
              </w:rPr>
              <w:t>ом</w:t>
            </w:r>
            <w:r w:rsidRPr="00884912">
              <w:rPr>
                <w:bCs/>
                <w:sz w:val="24"/>
              </w:rPr>
              <w:t xml:space="preserve"> бюдже</w:t>
            </w:r>
            <w:r>
              <w:rPr>
                <w:bCs/>
                <w:sz w:val="24"/>
              </w:rPr>
              <w:t>те</w:t>
            </w:r>
            <w:r w:rsidRPr="0088491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на </w:t>
            </w:r>
            <w:r w:rsidRPr="00884912">
              <w:rPr>
                <w:bCs/>
                <w:sz w:val="24"/>
              </w:rPr>
              <w:t>202</w:t>
            </w:r>
            <w:r>
              <w:rPr>
                <w:bCs/>
                <w:sz w:val="24"/>
              </w:rPr>
              <w:t>1</w:t>
            </w:r>
            <w:r w:rsidRPr="00884912">
              <w:rPr>
                <w:bCs/>
                <w:sz w:val="24"/>
              </w:rPr>
              <w:t xml:space="preserve"> год</w:t>
            </w:r>
            <w:r>
              <w:rPr>
                <w:bCs/>
                <w:sz w:val="24"/>
              </w:rPr>
              <w:t xml:space="preserve"> и на плановый период 2022 и 2023 годов»</w:t>
            </w:r>
          </w:p>
        </w:tc>
        <w:tc>
          <w:tcPr>
            <w:tcW w:w="1829" w:type="dxa"/>
            <w:shd w:val="clear" w:color="auto" w:fill="auto"/>
          </w:tcPr>
          <w:p w14:paraId="60E3AE31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ежеквартально</w:t>
            </w:r>
          </w:p>
        </w:tc>
        <w:tc>
          <w:tcPr>
            <w:tcW w:w="2986" w:type="dxa"/>
            <w:shd w:val="clear" w:color="auto" w:fill="auto"/>
          </w:tcPr>
          <w:p w14:paraId="199E7F9F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финансам</w:t>
            </w:r>
          </w:p>
        </w:tc>
      </w:tr>
      <w:tr w:rsidR="00E93D65" w:rsidRPr="00884912" w14:paraId="52CDA2C3" w14:textId="77777777" w:rsidTr="00D73659">
        <w:trPr>
          <w:trHeight w:val="359"/>
        </w:trPr>
        <w:tc>
          <w:tcPr>
            <w:tcW w:w="10232" w:type="dxa"/>
            <w:gridSpan w:val="4"/>
            <w:shd w:val="clear" w:color="auto" w:fill="auto"/>
          </w:tcPr>
          <w:p w14:paraId="45185DA7" w14:textId="77777777" w:rsidR="00E93D65" w:rsidRPr="00884912" w:rsidRDefault="00E93D65" w:rsidP="00D73659">
            <w:pPr>
              <w:ind w:right="34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2. Комиссия по социальным вопросам</w:t>
            </w:r>
          </w:p>
        </w:tc>
      </w:tr>
      <w:tr w:rsidR="00E93D65" w:rsidRPr="00884912" w14:paraId="52AB9484" w14:textId="77777777" w:rsidTr="00D73659">
        <w:tc>
          <w:tcPr>
            <w:tcW w:w="540" w:type="dxa"/>
            <w:shd w:val="clear" w:color="auto" w:fill="auto"/>
          </w:tcPr>
          <w:p w14:paraId="35E9FD8A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6CB063C8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Об организации дистанционного обучения в школах Россошанского района</w:t>
            </w:r>
          </w:p>
        </w:tc>
        <w:tc>
          <w:tcPr>
            <w:tcW w:w="1829" w:type="dxa"/>
            <w:shd w:val="clear" w:color="auto" w:fill="auto"/>
          </w:tcPr>
          <w:p w14:paraId="45F0E8E4" w14:textId="77777777" w:rsidR="00E93D65" w:rsidRPr="00261C8D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 xml:space="preserve">I </w:t>
            </w:r>
            <w:r w:rsidRPr="00884912">
              <w:rPr>
                <w:bCs/>
                <w:sz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462348C5" w14:textId="77777777" w:rsidR="00E93D65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образования и молодёжной политики</w:t>
            </w:r>
          </w:p>
        </w:tc>
      </w:tr>
      <w:tr w:rsidR="00E93D65" w:rsidRPr="00884912" w14:paraId="4C306CEA" w14:textId="77777777" w:rsidTr="00D73659">
        <w:tc>
          <w:tcPr>
            <w:tcW w:w="540" w:type="dxa"/>
            <w:shd w:val="clear" w:color="auto" w:fill="auto"/>
          </w:tcPr>
          <w:p w14:paraId="1B6D7BD3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52340865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реализации мероприятий, приуроченных к 75-летию Победы и мероприятиях, проведённых администрацией Россошанского муниципального района в 2021 году ко дню освобождения Россоши от немецко-фашистских захватчиков</w:t>
            </w:r>
          </w:p>
        </w:tc>
        <w:tc>
          <w:tcPr>
            <w:tcW w:w="1829" w:type="dxa"/>
            <w:shd w:val="clear" w:color="auto" w:fill="auto"/>
          </w:tcPr>
          <w:p w14:paraId="3132F41E" w14:textId="77777777" w:rsidR="00E93D65" w:rsidRPr="00C50A9B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0ACBEC2F" w14:textId="77777777" w:rsidR="00E93D65" w:rsidRPr="00C50A9B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культуры</w:t>
            </w:r>
          </w:p>
        </w:tc>
      </w:tr>
      <w:tr w:rsidR="00E93D65" w:rsidRPr="00884912" w14:paraId="0EA5CE9D" w14:textId="77777777" w:rsidTr="00D73659">
        <w:tc>
          <w:tcPr>
            <w:tcW w:w="540" w:type="dxa"/>
            <w:shd w:val="clear" w:color="auto" w:fill="auto"/>
          </w:tcPr>
          <w:p w14:paraId="78CF1C6E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3C82967B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состоянии памятников погибших в годы Великой Отечественной войны на территории Россошанского района (в т.ч., в оккупации)</w:t>
            </w:r>
          </w:p>
        </w:tc>
        <w:tc>
          <w:tcPr>
            <w:tcW w:w="1829" w:type="dxa"/>
            <w:shd w:val="clear" w:color="auto" w:fill="auto"/>
          </w:tcPr>
          <w:p w14:paraId="78D3C386" w14:textId="77777777" w:rsidR="00E93D65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F00D986" w14:textId="77777777" w:rsidR="00E93D65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архитектуры и градостроительства</w:t>
            </w:r>
          </w:p>
        </w:tc>
      </w:tr>
      <w:tr w:rsidR="00E93D65" w:rsidRPr="00884912" w14:paraId="33900887" w14:textId="77777777" w:rsidTr="00D73659">
        <w:tc>
          <w:tcPr>
            <w:tcW w:w="540" w:type="dxa"/>
            <w:shd w:val="clear" w:color="auto" w:fill="auto"/>
          </w:tcPr>
          <w:p w14:paraId="09F403ED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714758FC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Об информационной политике администрации Россошанского муниципального района и диалоге с населением</w:t>
            </w:r>
          </w:p>
        </w:tc>
        <w:tc>
          <w:tcPr>
            <w:tcW w:w="1829" w:type="dxa"/>
            <w:shd w:val="clear" w:color="auto" w:fill="auto"/>
          </w:tcPr>
          <w:p w14:paraId="592DBD19" w14:textId="77777777" w:rsidR="00E93D65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4ABC442B" w14:textId="77777777" w:rsidR="00E93D65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Пресс-служба администрации района</w:t>
            </w:r>
          </w:p>
        </w:tc>
      </w:tr>
      <w:tr w:rsidR="00E93D65" w:rsidRPr="00884912" w14:paraId="29CFBCEE" w14:textId="77777777" w:rsidTr="00D73659">
        <w:tc>
          <w:tcPr>
            <w:tcW w:w="540" w:type="dxa"/>
            <w:shd w:val="clear" w:color="auto" w:fill="auto"/>
          </w:tcPr>
          <w:p w14:paraId="37A3F3E4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27D04B4B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 деятельности МУП «Издательский Дом» </w:t>
            </w:r>
            <w:r w:rsidRPr="0015005A">
              <w:rPr>
                <w:bCs/>
                <w:sz w:val="24"/>
              </w:rPr>
              <w:t xml:space="preserve">(об учётной политике предприятия, Устав, штатное расписание, стоимость газеты «Россошанский курьер», потраченные средства на её издание, подготовка газеты и </w:t>
            </w:r>
            <w:proofErr w:type="gramStart"/>
            <w:r w:rsidRPr="0015005A">
              <w:rPr>
                <w:bCs/>
                <w:sz w:val="24"/>
              </w:rPr>
              <w:t>подписка  на</w:t>
            </w:r>
            <w:proofErr w:type="gramEnd"/>
            <w:r w:rsidRPr="0015005A">
              <w:rPr>
                <w:bCs/>
                <w:sz w:val="24"/>
              </w:rPr>
              <w:t xml:space="preserve"> неё)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14:paraId="7CE55170" w14:textId="77777777" w:rsidR="00E93D65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047223B0" w14:textId="77777777" w:rsidR="00E93D65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Шинкарёв А.А. – директор МУП «Издательский Дом»</w:t>
            </w:r>
          </w:p>
        </w:tc>
      </w:tr>
      <w:tr w:rsidR="00E93D65" w:rsidRPr="00884912" w14:paraId="4185260E" w14:textId="77777777" w:rsidTr="00D73659">
        <w:tc>
          <w:tcPr>
            <w:tcW w:w="540" w:type="dxa"/>
            <w:shd w:val="clear" w:color="auto" w:fill="auto"/>
          </w:tcPr>
          <w:p w14:paraId="218FAD76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1FFE47C9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 работе МКУ «Россошанская спортивная школа» после перехода из дополнительного образования на программы спортивной подготовки </w:t>
            </w:r>
          </w:p>
        </w:tc>
        <w:tc>
          <w:tcPr>
            <w:tcW w:w="1829" w:type="dxa"/>
            <w:shd w:val="clear" w:color="auto" w:fill="auto"/>
          </w:tcPr>
          <w:p w14:paraId="79149B2B" w14:textId="77777777" w:rsidR="00E93D65" w:rsidRPr="00EE442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2691C6D2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МКУ «Россошанская спортивная школа»</w:t>
            </w:r>
          </w:p>
        </w:tc>
      </w:tr>
      <w:tr w:rsidR="00E93D65" w:rsidRPr="00884912" w14:paraId="6D3B9C1D" w14:textId="77777777" w:rsidTr="00D73659">
        <w:tc>
          <w:tcPr>
            <w:tcW w:w="540" w:type="dxa"/>
            <w:shd w:val="clear" w:color="auto" w:fill="auto"/>
          </w:tcPr>
          <w:p w14:paraId="2C11B0AB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3DB351D5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Информация об организации работы поликлиники БУЗ ВО «Россошанская районная больница»</w:t>
            </w:r>
          </w:p>
        </w:tc>
        <w:tc>
          <w:tcPr>
            <w:tcW w:w="1829" w:type="dxa"/>
            <w:shd w:val="clear" w:color="auto" w:fill="auto"/>
          </w:tcPr>
          <w:p w14:paraId="23573DAF" w14:textId="77777777" w:rsidR="00E93D65" w:rsidRPr="006732BF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4E62C3A" w14:textId="77777777" w:rsidR="00E93D65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БУЗ ВО «Россошанская РБ» </w:t>
            </w:r>
          </w:p>
        </w:tc>
      </w:tr>
      <w:tr w:rsidR="00E93D65" w:rsidRPr="00884912" w14:paraId="1C413D71" w14:textId="77777777" w:rsidTr="00D73659">
        <w:tc>
          <w:tcPr>
            <w:tcW w:w="540" w:type="dxa"/>
            <w:shd w:val="clear" w:color="auto" w:fill="auto"/>
          </w:tcPr>
          <w:p w14:paraId="22E0E5B8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</w:t>
            </w:r>
          </w:p>
        </w:tc>
        <w:tc>
          <w:tcPr>
            <w:tcW w:w="4877" w:type="dxa"/>
            <w:shd w:val="clear" w:color="auto" w:fill="auto"/>
          </w:tcPr>
          <w:p w14:paraId="28D98DF3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Об итогах (промежуточных) работы добровольцев в рамках Всероссийской акции «Мы вместе»</w:t>
            </w:r>
          </w:p>
        </w:tc>
        <w:tc>
          <w:tcPr>
            <w:tcW w:w="1829" w:type="dxa"/>
            <w:shd w:val="clear" w:color="auto" w:fill="auto"/>
          </w:tcPr>
          <w:p w14:paraId="3D276F68" w14:textId="17AB6CA4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 xml:space="preserve">I </w:t>
            </w:r>
            <w:r w:rsidRPr="00884912">
              <w:rPr>
                <w:bCs/>
                <w:sz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2CE9B13D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МКУ «Молодёжный центр»</w:t>
            </w:r>
          </w:p>
        </w:tc>
      </w:tr>
      <w:tr w:rsidR="00E93D65" w:rsidRPr="00884912" w14:paraId="429515F0" w14:textId="77777777" w:rsidTr="00D73659">
        <w:tc>
          <w:tcPr>
            <w:tcW w:w="540" w:type="dxa"/>
            <w:shd w:val="clear" w:color="auto" w:fill="auto"/>
          </w:tcPr>
          <w:p w14:paraId="0DDEC815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877" w:type="dxa"/>
            <w:shd w:val="clear" w:color="auto" w:fill="auto"/>
          </w:tcPr>
          <w:p w14:paraId="36AE91AA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работе Детской школы искусств в 2020 году и планах на 2021 год. О строительстве здания Детской школы искусств.</w:t>
            </w:r>
          </w:p>
        </w:tc>
        <w:tc>
          <w:tcPr>
            <w:tcW w:w="1829" w:type="dxa"/>
            <w:shd w:val="clear" w:color="auto" w:fill="auto"/>
          </w:tcPr>
          <w:p w14:paraId="6216FDE6" w14:textId="77777777" w:rsidR="00E93D65" w:rsidRPr="0015005A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271743E9" w14:textId="77777777" w:rsidR="00E93D65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Полещук Е.Ю. – директор МКУ ДО «Детская школа искусств», Леонтьева Т.В. – заместитель главы администрации района</w:t>
            </w:r>
          </w:p>
        </w:tc>
      </w:tr>
      <w:tr w:rsidR="00E93D65" w:rsidRPr="00884912" w14:paraId="59703C20" w14:textId="77777777" w:rsidTr="00D73659">
        <w:tc>
          <w:tcPr>
            <w:tcW w:w="540" w:type="dxa"/>
            <w:shd w:val="clear" w:color="auto" w:fill="auto"/>
          </w:tcPr>
          <w:p w14:paraId="6C777F49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877" w:type="dxa"/>
            <w:shd w:val="clear" w:color="auto" w:fill="auto"/>
          </w:tcPr>
          <w:p w14:paraId="3F5B1153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 ходе подготовки к летней оздоровительной кампании детей и подростков в 202</w:t>
            </w:r>
            <w:r>
              <w:rPr>
                <w:bCs/>
                <w:sz w:val="24"/>
              </w:rPr>
              <w:t>1</w:t>
            </w:r>
            <w:r w:rsidRPr="00884912">
              <w:rPr>
                <w:bCs/>
                <w:sz w:val="24"/>
              </w:rPr>
              <w:t xml:space="preserve"> году</w:t>
            </w:r>
          </w:p>
        </w:tc>
        <w:tc>
          <w:tcPr>
            <w:tcW w:w="1829" w:type="dxa"/>
            <w:shd w:val="clear" w:color="auto" w:fill="auto"/>
          </w:tcPr>
          <w:p w14:paraId="23B47618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II</w:t>
            </w:r>
            <w:r w:rsidRPr="00884912">
              <w:rPr>
                <w:bCs/>
                <w:sz w:val="24"/>
              </w:rPr>
              <w:t xml:space="preserve"> квартал </w:t>
            </w:r>
          </w:p>
          <w:p w14:paraId="5D23417F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2C94899E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образования и молодёжной политики</w:t>
            </w:r>
          </w:p>
        </w:tc>
      </w:tr>
      <w:tr w:rsidR="00E93D65" w:rsidRPr="00884912" w14:paraId="6D4612E2" w14:textId="77777777" w:rsidTr="00D73659">
        <w:tc>
          <w:tcPr>
            <w:tcW w:w="540" w:type="dxa"/>
            <w:shd w:val="clear" w:color="auto" w:fill="auto"/>
          </w:tcPr>
          <w:p w14:paraId="41BF8DA3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877" w:type="dxa"/>
            <w:shd w:val="clear" w:color="auto" w:fill="auto"/>
          </w:tcPr>
          <w:p w14:paraId="6CA98346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работе МКОУ ДОД «Дом детства и юношества» в условиях ограничительных мер в онлайн-режиме с применением дистанционных технологий</w:t>
            </w:r>
          </w:p>
        </w:tc>
        <w:tc>
          <w:tcPr>
            <w:tcW w:w="1829" w:type="dxa"/>
            <w:shd w:val="clear" w:color="auto" w:fill="auto"/>
          </w:tcPr>
          <w:p w14:paraId="3E1E0532" w14:textId="77777777" w:rsidR="00E93D65" w:rsidRPr="00F10093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  <w:p w14:paraId="20BA373E" w14:textId="77777777" w:rsidR="00E93D65" w:rsidRPr="000118EC" w:rsidRDefault="00E93D65" w:rsidP="00D73659">
            <w:pPr>
              <w:ind w:right="33"/>
              <w:jc w:val="center"/>
              <w:rPr>
                <w:bCs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22E60477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Псалом И.В. – директор МКОУ ДОД «Дом детства и юношества»</w:t>
            </w:r>
          </w:p>
        </w:tc>
      </w:tr>
      <w:tr w:rsidR="00E93D65" w:rsidRPr="00884912" w14:paraId="6197D148" w14:textId="77777777" w:rsidTr="00D73659">
        <w:tc>
          <w:tcPr>
            <w:tcW w:w="540" w:type="dxa"/>
            <w:shd w:val="clear" w:color="auto" w:fill="auto"/>
          </w:tcPr>
          <w:p w14:paraId="344F5725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877" w:type="dxa"/>
            <w:shd w:val="clear" w:color="auto" w:fill="auto"/>
          </w:tcPr>
          <w:p w14:paraId="62CF07C5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работе образовательных учреждений по созданию условий для реализации активной гражданской позиции обучающихся</w:t>
            </w:r>
          </w:p>
        </w:tc>
        <w:tc>
          <w:tcPr>
            <w:tcW w:w="1829" w:type="dxa"/>
            <w:shd w:val="clear" w:color="auto" w:fill="auto"/>
          </w:tcPr>
          <w:p w14:paraId="3B6A0EE5" w14:textId="77777777" w:rsidR="00E93D65" w:rsidRPr="00EE442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ECA4A78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образования и молодёжной политики</w:t>
            </w:r>
          </w:p>
        </w:tc>
      </w:tr>
      <w:tr w:rsidR="00E93D65" w:rsidRPr="00884912" w14:paraId="0FC8757E" w14:textId="77777777" w:rsidTr="00D73659">
        <w:tc>
          <w:tcPr>
            <w:tcW w:w="540" w:type="dxa"/>
            <w:shd w:val="clear" w:color="auto" w:fill="auto"/>
          </w:tcPr>
          <w:p w14:paraId="1844A262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877" w:type="dxa"/>
            <w:shd w:val="clear" w:color="auto" w:fill="auto"/>
          </w:tcPr>
          <w:p w14:paraId="1C163A4F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развитии физической культуры в сельских поселениях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1BC79EBA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420F79F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физкультуре и спорту</w:t>
            </w:r>
          </w:p>
        </w:tc>
      </w:tr>
      <w:tr w:rsidR="00E93D65" w:rsidRPr="00884912" w14:paraId="7E16D77B" w14:textId="77777777" w:rsidTr="00D73659">
        <w:tc>
          <w:tcPr>
            <w:tcW w:w="540" w:type="dxa"/>
            <w:shd w:val="clear" w:color="auto" w:fill="auto"/>
          </w:tcPr>
          <w:p w14:paraId="18501760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4877" w:type="dxa"/>
            <w:shd w:val="clear" w:color="auto" w:fill="auto"/>
          </w:tcPr>
          <w:p w14:paraId="539D84FB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развитии добровольческого движения на территории Россошанского муниципального района.</w:t>
            </w:r>
          </w:p>
        </w:tc>
        <w:tc>
          <w:tcPr>
            <w:tcW w:w="1829" w:type="dxa"/>
            <w:shd w:val="clear" w:color="auto" w:fill="auto"/>
          </w:tcPr>
          <w:p w14:paraId="5D03797B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9585DE4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МКУ «Молодёжный центр»</w:t>
            </w:r>
          </w:p>
        </w:tc>
      </w:tr>
      <w:tr w:rsidR="00E93D65" w:rsidRPr="00884912" w14:paraId="1C5C7D43" w14:textId="77777777" w:rsidTr="00D73659">
        <w:tc>
          <w:tcPr>
            <w:tcW w:w="540" w:type="dxa"/>
            <w:shd w:val="clear" w:color="auto" w:fill="auto"/>
          </w:tcPr>
          <w:p w14:paraId="4D5579DA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4877" w:type="dxa"/>
            <w:shd w:val="clear" w:color="auto" w:fill="auto"/>
          </w:tcPr>
          <w:p w14:paraId="633076E3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 ходе подготовки образовательных учреждений Россошанского района к новому учебному году (2020-2021)</w:t>
            </w:r>
          </w:p>
        </w:tc>
        <w:tc>
          <w:tcPr>
            <w:tcW w:w="1829" w:type="dxa"/>
            <w:shd w:val="clear" w:color="auto" w:fill="auto"/>
          </w:tcPr>
          <w:p w14:paraId="554DC25F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 xml:space="preserve">III </w:t>
            </w:r>
            <w:r w:rsidRPr="00884912">
              <w:rPr>
                <w:bCs/>
                <w:sz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2326A389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Отдел образования и молодёжной политики </w:t>
            </w:r>
          </w:p>
        </w:tc>
      </w:tr>
      <w:tr w:rsidR="00E93D65" w:rsidRPr="00884912" w14:paraId="3B626894" w14:textId="77777777" w:rsidTr="00D73659">
        <w:tc>
          <w:tcPr>
            <w:tcW w:w="540" w:type="dxa"/>
            <w:shd w:val="clear" w:color="auto" w:fill="auto"/>
          </w:tcPr>
          <w:p w14:paraId="233E398D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877" w:type="dxa"/>
            <w:shd w:val="clear" w:color="auto" w:fill="auto"/>
          </w:tcPr>
          <w:p w14:paraId="25329145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работе общественных организаций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1FFBBCA4" w14:textId="77777777" w:rsidR="00E93D65" w:rsidRPr="006017A6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17809860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Пресс-служба администрации района</w:t>
            </w:r>
          </w:p>
        </w:tc>
      </w:tr>
      <w:tr w:rsidR="00E93D65" w:rsidRPr="00884912" w14:paraId="1FE40F95" w14:textId="77777777" w:rsidTr="00D73659">
        <w:tc>
          <w:tcPr>
            <w:tcW w:w="540" w:type="dxa"/>
            <w:shd w:val="clear" w:color="auto" w:fill="auto"/>
          </w:tcPr>
          <w:p w14:paraId="4952B71A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4877" w:type="dxa"/>
            <w:shd w:val="clear" w:color="auto" w:fill="auto"/>
          </w:tcPr>
          <w:p w14:paraId="05474946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сохранении историко-культурного наследия как фактора развития социально-экономического потенциала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1AD2BA54" w14:textId="77777777" w:rsidR="00E93D65" w:rsidRPr="006017A6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2142EF53" w14:textId="77777777" w:rsidR="00E93D65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Отдел архитектуры и градостроительства </w:t>
            </w:r>
          </w:p>
        </w:tc>
      </w:tr>
      <w:tr w:rsidR="00E93D65" w:rsidRPr="00884912" w14:paraId="7BF88BE6" w14:textId="77777777" w:rsidTr="00D73659">
        <w:tc>
          <w:tcPr>
            <w:tcW w:w="540" w:type="dxa"/>
            <w:shd w:val="clear" w:color="auto" w:fill="auto"/>
          </w:tcPr>
          <w:p w14:paraId="0B368519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4877" w:type="dxa"/>
            <w:shd w:val="clear" w:color="auto" w:fill="auto"/>
          </w:tcPr>
          <w:p w14:paraId="459CCBE0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Территориальное общественное самоуправление в Россошанском районе – результаты работы и перспективы развития</w:t>
            </w:r>
          </w:p>
        </w:tc>
        <w:tc>
          <w:tcPr>
            <w:tcW w:w="1829" w:type="dxa"/>
            <w:shd w:val="clear" w:color="auto" w:fill="auto"/>
          </w:tcPr>
          <w:p w14:paraId="2B462844" w14:textId="77777777" w:rsidR="00E93D65" w:rsidRPr="006017A6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3D839504" w14:textId="77777777" w:rsidR="00E93D65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Леонтьева Т.В. – </w:t>
            </w:r>
            <w:proofErr w:type="spellStart"/>
            <w:proofErr w:type="gramStart"/>
            <w:r>
              <w:rPr>
                <w:bCs/>
                <w:sz w:val="24"/>
              </w:rPr>
              <w:t>зам.главы</w:t>
            </w:r>
            <w:proofErr w:type="spellEnd"/>
            <w:proofErr w:type="gramEnd"/>
            <w:r>
              <w:rPr>
                <w:bCs/>
                <w:sz w:val="24"/>
              </w:rPr>
              <w:t xml:space="preserve"> администрации района</w:t>
            </w:r>
          </w:p>
        </w:tc>
      </w:tr>
      <w:tr w:rsidR="00E93D65" w:rsidRPr="00884912" w14:paraId="5F39AD52" w14:textId="77777777" w:rsidTr="00D73659">
        <w:tc>
          <w:tcPr>
            <w:tcW w:w="540" w:type="dxa"/>
            <w:shd w:val="clear" w:color="auto" w:fill="auto"/>
          </w:tcPr>
          <w:p w14:paraId="091BE168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4877" w:type="dxa"/>
            <w:shd w:val="clear" w:color="auto" w:fill="auto"/>
          </w:tcPr>
          <w:p w14:paraId="0DA30729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панируемых мероприятиях и результатах по работе со студенчеством в Россошанском муниципальном районе</w:t>
            </w:r>
          </w:p>
        </w:tc>
        <w:tc>
          <w:tcPr>
            <w:tcW w:w="1829" w:type="dxa"/>
            <w:shd w:val="clear" w:color="auto" w:fill="auto"/>
          </w:tcPr>
          <w:p w14:paraId="42566219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06FE2763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МКУ «Молодёжный центр»</w:t>
            </w:r>
          </w:p>
        </w:tc>
      </w:tr>
      <w:tr w:rsidR="00E93D65" w:rsidRPr="00884912" w14:paraId="5E262981" w14:textId="77777777" w:rsidTr="00D73659">
        <w:tc>
          <w:tcPr>
            <w:tcW w:w="540" w:type="dxa"/>
            <w:shd w:val="clear" w:color="auto" w:fill="auto"/>
          </w:tcPr>
          <w:p w14:paraId="42BB1102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4877" w:type="dxa"/>
            <w:shd w:val="clear" w:color="auto" w:fill="auto"/>
          </w:tcPr>
          <w:p w14:paraId="1D885AFC" w14:textId="77777777" w:rsidR="00E93D65" w:rsidRPr="00EF5E3D" w:rsidRDefault="00E93D65" w:rsidP="00D73659">
            <w:pPr>
              <w:ind w:right="34"/>
              <w:rPr>
                <w:bCs/>
                <w:sz w:val="24"/>
                <w:szCs w:val="24"/>
              </w:rPr>
            </w:pPr>
            <w:r w:rsidRPr="00EF5E3D">
              <w:rPr>
                <w:sz w:val="24"/>
                <w:szCs w:val="24"/>
              </w:rPr>
              <w:t>Об итогах летней оздоровительной кампании детей и подростков в 2021 году</w:t>
            </w:r>
          </w:p>
        </w:tc>
        <w:tc>
          <w:tcPr>
            <w:tcW w:w="1829" w:type="dxa"/>
            <w:shd w:val="clear" w:color="auto" w:fill="auto"/>
          </w:tcPr>
          <w:p w14:paraId="1317468C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IV</w:t>
            </w:r>
            <w:r w:rsidRPr="00884912"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7EFA29E5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О</w:t>
            </w:r>
            <w:r w:rsidRPr="00884912">
              <w:rPr>
                <w:bCs/>
                <w:sz w:val="24"/>
              </w:rPr>
              <w:t>тдел образования и молодёжной политики</w:t>
            </w:r>
          </w:p>
        </w:tc>
      </w:tr>
      <w:tr w:rsidR="00E93D65" w:rsidRPr="00884912" w14:paraId="72D0139E" w14:textId="77777777" w:rsidTr="00D73659">
        <w:tc>
          <w:tcPr>
            <w:tcW w:w="540" w:type="dxa"/>
            <w:shd w:val="clear" w:color="auto" w:fill="auto"/>
          </w:tcPr>
          <w:p w14:paraId="791328AE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4877" w:type="dxa"/>
            <w:shd w:val="clear" w:color="auto" w:fill="auto"/>
          </w:tcPr>
          <w:p w14:paraId="6F0C8DD9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 возможности и перспективах привлечения финансовых средств из регионального и федерального бюджетов для реализации государственной молодёжной политики в Россошанском муниципальном районе. О деятельности, связанной с вовлечением работающей молодёжи в государственную молодёжную политику. </w:t>
            </w:r>
          </w:p>
        </w:tc>
        <w:tc>
          <w:tcPr>
            <w:tcW w:w="1829" w:type="dxa"/>
            <w:shd w:val="clear" w:color="auto" w:fill="auto"/>
          </w:tcPr>
          <w:p w14:paraId="4FAABABD" w14:textId="77777777" w:rsidR="00E93D65" w:rsidRPr="00115C7F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3CAB6B4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МКУ «Молодёжный центр»</w:t>
            </w:r>
          </w:p>
        </w:tc>
      </w:tr>
      <w:tr w:rsidR="00E93D65" w:rsidRPr="00884912" w14:paraId="20C5E2E3" w14:textId="77777777" w:rsidTr="00D73659">
        <w:tc>
          <w:tcPr>
            <w:tcW w:w="540" w:type="dxa"/>
            <w:shd w:val="clear" w:color="auto" w:fill="auto"/>
          </w:tcPr>
          <w:p w14:paraId="338D9ABF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4877" w:type="dxa"/>
            <w:shd w:val="clear" w:color="auto" w:fill="auto"/>
          </w:tcPr>
          <w:p w14:paraId="5A765F16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проведении событийных и брендовых мероприятий на территории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0A2AB6B2" w14:textId="77777777" w:rsidR="00E93D65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23AF8D21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>
              <w:rPr>
                <w:bCs/>
                <w:sz w:val="24"/>
              </w:rPr>
              <w:t>Отдел культуры</w:t>
            </w:r>
          </w:p>
        </w:tc>
      </w:tr>
      <w:tr w:rsidR="00E93D65" w:rsidRPr="00884912" w14:paraId="50740202" w14:textId="77777777" w:rsidTr="00D73659">
        <w:tc>
          <w:tcPr>
            <w:tcW w:w="540" w:type="dxa"/>
            <w:shd w:val="clear" w:color="auto" w:fill="auto"/>
          </w:tcPr>
          <w:p w14:paraId="629DE545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23</w:t>
            </w:r>
          </w:p>
        </w:tc>
        <w:tc>
          <w:tcPr>
            <w:tcW w:w="4877" w:type="dxa"/>
            <w:shd w:val="clear" w:color="auto" w:fill="auto"/>
          </w:tcPr>
          <w:p w14:paraId="30EF00A2" w14:textId="1A3CB76F" w:rsidR="00E93D65" w:rsidRDefault="00E93D65" w:rsidP="00D73659">
            <w:pPr>
              <w:ind w:right="34"/>
              <w:rPr>
                <w:bCs/>
                <w:sz w:val="24"/>
              </w:rPr>
            </w:pPr>
            <w:r>
              <w:rPr>
                <w:bCs/>
                <w:sz w:val="24"/>
              </w:rPr>
              <w:t>О физкультурной работе с населением среднего и старшего возраста в Россошанском района</w:t>
            </w:r>
          </w:p>
        </w:tc>
        <w:tc>
          <w:tcPr>
            <w:tcW w:w="1829" w:type="dxa"/>
            <w:shd w:val="clear" w:color="auto" w:fill="auto"/>
          </w:tcPr>
          <w:p w14:paraId="5BF80B56" w14:textId="3636C565" w:rsidR="00E93D65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>IV</w:t>
            </w:r>
            <w:r w:rsidRPr="00884912"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55D7BCD4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по физкультуре и спорту</w:t>
            </w:r>
          </w:p>
        </w:tc>
      </w:tr>
      <w:tr w:rsidR="00E93D65" w:rsidRPr="00884912" w14:paraId="43791D83" w14:textId="77777777" w:rsidTr="00D73659">
        <w:tc>
          <w:tcPr>
            <w:tcW w:w="10232" w:type="dxa"/>
            <w:gridSpan w:val="4"/>
            <w:shd w:val="clear" w:color="auto" w:fill="auto"/>
          </w:tcPr>
          <w:p w14:paraId="0D7DDD46" w14:textId="77777777" w:rsidR="00E93D65" w:rsidRPr="00884912" w:rsidRDefault="00E93D65" w:rsidP="00D73659">
            <w:pPr>
              <w:ind w:right="175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3. Комиссия по промышленности, предпринимательству,</w:t>
            </w:r>
          </w:p>
          <w:p w14:paraId="309E720A" w14:textId="77777777" w:rsidR="00E93D65" w:rsidRDefault="00E93D65" w:rsidP="00D73659">
            <w:pPr>
              <w:ind w:right="175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энергетическому комплексу и собственности</w:t>
            </w:r>
          </w:p>
          <w:p w14:paraId="4989B888" w14:textId="77777777" w:rsidR="00E93D65" w:rsidRPr="00884912" w:rsidRDefault="00E93D65" w:rsidP="00D73659">
            <w:pPr>
              <w:ind w:right="175"/>
              <w:jc w:val="center"/>
              <w:rPr>
                <w:b/>
                <w:bCs/>
                <w:i/>
                <w:sz w:val="24"/>
              </w:rPr>
            </w:pPr>
          </w:p>
        </w:tc>
      </w:tr>
      <w:tr w:rsidR="00E93D65" w:rsidRPr="00884912" w14:paraId="1120D884" w14:textId="77777777" w:rsidTr="00D73659">
        <w:tc>
          <w:tcPr>
            <w:tcW w:w="540" w:type="dxa"/>
            <w:shd w:val="clear" w:color="auto" w:fill="auto"/>
          </w:tcPr>
          <w:p w14:paraId="186DF7D8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4DC9D75C" w14:textId="77777777" w:rsidR="00E93D65" w:rsidRPr="00884912" w:rsidRDefault="00E93D65" w:rsidP="00D73659">
            <w:pPr>
              <w:ind w:right="34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Отчёт о работе отдела по управлению муниципальным имуществом, земельным ресурсам и землеустройству за 20</w:t>
            </w:r>
            <w:r>
              <w:rPr>
                <w:bCs/>
                <w:sz w:val="24"/>
                <w:szCs w:val="24"/>
              </w:rPr>
              <w:t>20</w:t>
            </w:r>
            <w:r w:rsidRPr="00884912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  <w:shd w:val="clear" w:color="auto" w:fill="auto"/>
          </w:tcPr>
          <w:p w14:paraId="5357BF9C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  <w:lang w:val="en-US"/>
              </w:rPr>
              <w:t>I</w:t>
            </w:r>
            <w:r w:rsidRPr="00884912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685E9FAF" w14:textId="77777777" w:rsidR="00E93D65" w:rsidRPr="00587A5F" w:rsidRDefault="00E93D65" w:rsidP="00D73659">
            <w:pPr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Отдел по управлению муниципал. имуществом, земельным ресурсам и землеустройству</w:t>
            </w:r>
          </w:p>
        </w:tc>
      </w:tr>
      <w:tr w:rsidR="00E93D65" w:rsidRPr="00884912" w14:paraId="67739E84" w14:textId="77777777" w:rsidTr="00D73659">
        <w:tc>
          <w:tcPr>
            <w:tcW w:w="540" w:type="dxa"/>
            <w:shd w:val="clear" w:color="auto" w:fill="auto"/>
          </w:tcPr>
          <w:p w14:paraId="341EEE8F" w14:textId="77777777" w:rsidR="00E93D65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21B2BD0B" w14:textId="77777777" w:rsidR="00E93D65" w:rsidRPr="00884912" w:rsidRDefault="00E93D65" w:rsidP="00D73659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проводимой работе администрацией района по снятию вопроса отсутствия лимитов газа в Россошанском муниципальном районе в 2020 году и планируемых мероприятиях на 2021 год.  </w:t>
            </w:r>
          </w:p>
        </w:tc>
        <w:tc>
          <w:tcPr>
            <w:tcW w:w="1829" w:type="dxa"/>
            <w:shd w:val="clear" w:color="auto" w:fill="auto"/>
          </w:tcPr>
          <w:p w14:paraId="610B0159" w14:textId="77777777" w:rsidR="00E93D65" w:rsidRPr="002102AB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7E3F8F91" w14:textId="77777777" w:rsidR="00E93D65" w:rsidRPr="00884912" w:rsidRDefault="00E93D65" w:rsidP="00D736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Жадобин Д.Ю. – заместитель главы администрации района</w:t>
            </w:r>
          </w:p>
        </w:tc>
      </w:tr>
      <w:tr w:rsidR="00E93D65" w:rsidRPr="00884912" w14:paraId="7A714538" w14:textId="77777777" w:rsidTr="00D73659">
        <w:tc>
          <w:tcPr>
            <w:tcW w:w="540" w:type="dxa"/>
            <w:shd w:val="clear" w:color="auto" w:fill="auto"/>
          </w:tcPr>
          <w:p w14:paraId="59951D12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488923B0" w14:textId="77777777" w:rsidR="00E93D65" w:rsidRPr="00884912" w:rsidRDefault="00E93D65" w:rsidP="00D73659">
            <w:pPr>
              <w:ind w:right="34"/>
              <w:rPr>
                <w:bCs/>
                <w:sz w:val="24"/>
                <w:szCs w:val="24"/>
                <w:highlight w:val="yellow"/>
              </w:rPr>
            </w:pPr>
            <w:r w:rsidRPr="00884912">
              <w:rPr>
                <w:bCs/>
                <w:sz w:val="24"/>
                <w:szCs w:val="24"/>
              </w:rPr>
              <w:t xml:space="preserve">О ходе реализации подпрограммы «Развитие </w:t>
            </w:r>
            <w:proofErr w:type="gramStart"/>
            <w:r w:rsidRPr="00884912">
              <w:rPr>
                <w:bCs/>
                <w:sz w:val="24"/>
                <w:szCs w:val="24"/>
              </w:rPr>
              <w:t>и  поддержка</w:t>
            </w:r>
            <w:proofErr w:type="gramEnd"/>
            <w:r w:rsidRPr="00884912">
              <w:rPr>
                <w:bCs/>
                <w:sz w:val="24"/>
                <w:szCs w:val="24"/>
              </w:rPr>
              <w:t xml:space="preserve"> малого и среднего предпринимательства в Россошанском муниципальном районе</w:t>
            </w:r>
            <w:r>
              <w:rPr>
                <w:bCs/>
                <w:sz w:val="24"/>
                <w:szCs w:val="24"/>
              </w:rPr>
              <w:t>»</w:t>
            </w:r>
            <w:r w:rsidRPr="00884912">
              <w:rPr>
                <w:bCs/>
                <w:sz w:val="24"/>
                <w:szCs w:val="24"/>
              </w:rPr>
              <w:t xml:space="preserve"> муниципальной программы «Экономическое развитие» в 20</w:t>
            </w:r>
            <w:r>
              <w:rPr>
                <w:bCs/>
                <w:sz w:val="24"/>
                <w:szCs w:val="24"/>
              </w:rPr>
              <w:t>20</w:t>
            </w:r>
            <w:r w:rsidRPr="00884912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29" w:type="dxa"/>
            <w:shd w:val="clear" w:color="auto" w:fill="auto"/>
          </w:tcPr>
          <w:p w14:paraId="502B0335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  <w:r w:rsidRPr="0088491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shd w:val="clear" w:color="auto" w:fill="auto"/>
          </w:tcPr>
          <w:p w14:paraId="1D26F427" w14:textId="77777777" w:rsidR="00E93D65" w:rsidRPr="00884912" w:rsidRDefault="00E93D65" w:rsidP="00D73659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социально-экономического развития и поддержки предпринимательства</w:t>
            </w:r>
          </w:p>
        </w:tc>
      </w:tr>
      <w:tr w:rsidR="00E93D65" w:rsidRPr="00884912" w14:paraId="17EC2239" w14:textId="77777777" w:rsidTr="00D73659">
        <w:tc>
          <w:tcPr>
            <w:tcW w:w="540" w:type="dxa"/>
            <w:shd w:val="clear" w:color="auto" w:fill="auto"/>
          </w:tcPr>
          <w:p w14:paraId="6679795E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5D31E716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Об освоении денежных средств муниципального дорожного фонда, направленных на ремонт дорог сельских поселений Россошанского района</w:t>
            </w:r>
          </w:p>
        </w:tc>
        <w:tc>
          <w:tcPr>
            <w:tcW w:w="1829" w:type="dxa"/>
            <w:shd w:val="clear" w:color="auto" w:fill="auto"/>
          </w:tcPr>
          <w:p w14:paraId="5E7B0BF6" w14:textId="77777777" w:rsidR="00E93D65" w:rsidRPr="00115C7F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II</w:t>
            </w:r>
            <w:r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3186B575" w14:textId="77777777" w:rsidR="00E93D65" w:rsidRPr="00884912" w:rsidRDefault="00E93D65" w:rsidP="00D73659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муниципального хозяйства, строительства и транспорта</w:t>
            </w:r>
          </w:p>
        </w:tc>
      </w:tr>
      <w:tr w:rsidR="00E93D65" w:rsidRPr="00884912" w14:paraId="0CBF61E1" w14:textId="77777777" w:rsidTr="00D73659">
        <w:tc>
          <w:tcPr>
            <w:tcW w:w="540" w:type="dxa"/>
            <w:shd w:val="clear" w:color="auto" w:fill="auto"/>
          </w:tcPr>
          <w:p w14:paraId="58E99A94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14DC109C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 ходе подготовки образовательных учреждений к зимнему отопительному сезону 202</w:t>
            </w:r>
            <w:r>
              <w:rPr>
                <w:bCs/>
                <w:sz w:val="24"/>
              </w:rPr>
              <w:t>1</w:t>
            </w:r>
            <w:r w:rsidRPr="00884912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2</w:t>
            </w:r>
            <w:r w:rsidRPr="00884912">
              <w:rPr>
                <w:bCs/>
                <w:sz w:val="24"/>
              </w:rPr>
              <w:t xml:space="preserve"> годов</w:t>
            </w:r>
          </w:p>
        </w:tc>
        <w:tc>
          <w:tcPr>
            <w:tcW w:w="1829" w:type="dxa"/>
            <w:shd w:val="clear" w:color="auto" w:fill="auto"/>
          </w:tcPr>
          <w:p w14:paraId="5975F947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  <w:lang w:val="en-US"/>
              </w:rPr>
              <w:t>III</w:t>
            </w:r>
            <w:r w:rsidRPr="00884912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1DE8F302" w14:textId="77777777" w:rsidR="00E93D65" w:rsidRPr="00884912" w:rsidRDefault="00E93D65" w:rsidP="00D73659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Отдел образования и молодёжной политики</w:t>
            </w:r>
          </w:p>
        </w:tc>
      </w:tr>
      <w:tr w:rsidR="00E93D65" w:rsidRPr="00884912" w14:paraId="6A481AD6" w14:textId="77777777" w:rsidTr="00D73659">
        <w:tc>
          <w:tcPr>
            <w:tcW w:w="540" w:type="dxa"/>
            <w:shd w:val="clear" w:color="auto" w:fill="auto"/>
          </w:tcPr>
          <w:p w14:paraId="251AB986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0D4C19C8" w14:textId="77777777" w:rsidR="00E93D65" w:rsidRPr="00884912" w:rsidRDefault="00E93D65" w:rsidP="00D73659">
            <w:pPr>
              <w:ind w:right="34"/>
              <w:rPr>
                <w:bCs/>
                <w:sz w:val="24"/>
                <w:highlight w:val="yellow"/>
              </w:rPr>
            </w:pPr>
            <w:r w:rsidRPr="00884912">
              <w:rPr>
                <w:bCs/>
                <w:sz w:val="24"/>
              </w:rPr>
              <w:t>О подготовке объектов ЖКХ и социальной сферы Россошанского района к осенне-зимнему периоду 202</w:t>
            </w:r>
            <w:r>
              <w:rPr>
                <w:bCs/>
                <w:sz w:val="24"/>
              </w:rPr>
              <w:t>1</w:t>
            </w:r>
            <w:r w:rsidRPr="00884912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2</w:t>
            </w:r>
            <w:r w:rsidRPr="00884912">
              <w:rPr>
                <w:bCs/>
                <w:sz w:val="24"/>
              </w:rPr>
              <w:t xml:space="preserve"> </w:t>
            </w:r>
            <w:proofErr w:type="spellStart"/>
            <w:r w:rsidRPr="00884912">
              <w:rPr>
                <w:bCs/>
                <w:sz w:val="24"/>
              </w:rPr>
              <w:t>г.г</w:t>
            </w:r>
            <w:proofErr w:type="spellEnd"/>
            <w:r w:rsidRPr="00884912">
              <w:rPr>
                <w:bCs/>
                <w:sz w:val="24"/>
              </w:rPr>
              <w:t>.</w:t>
            </w:r>
          </w:p>
        </w:tc>
        <w:tc>
          <w:tcPr>
            <w:tcW w:w="1829" w:type="dxa"/>
            <w:shd w:val="clear" w:color="auto" w:fill="auto"/>
          </w:tcPr>
          <w:p w14:paraId="3B85C7CD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lang w:val="en-US"/>
              </w:rPr>
              <w:t xml:space="preserve">IV </w:t>
            </w:r>
            <w:r w:rsidRPr="00884912">
              <w:rPr>
                <w:bCs/>
                <w:sz w:val="24"/>
              </w:rPr>
              <w:t>квартал</w:t>
            </w:r>
          </w:p>
        </w:tc>
        <w:tc>
          <w:tcPr>
            <w:tcW w:w="2986" w:type="dxa"/>
            <w:shd w:val="clear" w:color="auto" w:fill="auto"/>
          </w:tcPr>
          <w:p w14:paraId="164EDB84" w14:textId="77777777" w:rsidR="00E93D65" w:rsidRPr="00884912" w:rsidRDefault="00E93D65" w:rsidP="00D73659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муниципального хозяйства, строительства и транспорта</w:t>
            </w:r>
          </w:p>
        </w:tc>
      </w:tr>
      <w:tr w:rsidR="00E93D65" w:rsidRPr="00884912" w14:paraId="1DF5A15A" w14:textId="77777777" w:rsidTr="00D73659">
        <w:tc>
          <w:tcPr>
            <w:tcW w:w="540" w:type="dxa"/>
            <w:shd w:val="clear" w:color="auto" w:fill="auto"/>
          </w:tcPr>
          <w:p w14:paraId="6B3A734F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877" w:type="dxa"/>
            <w:shd w:val="clear" w:color="auto" w:fill="auto"/>
          </w:tcPr>
          <w:p w14:paraId="3C66894C" w14:textId="77777777" w:rsidR="00E93D65" w:rsidRPr="00884912" w:rsidRDefault="00E93D65" w:rsidP="00D73659">
            <w:pPr>
              <w:ind w:right="34"/>
              <w:rPr>
                <w:bCs/>
                <w:sz w:val="24"/>
                <w:szCs w:val="24"/>
              </w:rPr>
            </w:pPr>
            <w:r w:rsidRPr="00884912">
              <w:rPr>
                <w:sz w:val="24"/>
                <w:szCs w:val="24"/>
              </w:rPr>
              <w:t>О внесении изменений в решение Совета народных депутатов Россошанского муниципального района от 25.04.2012 г. № 345 «О проведении открытого аукциона по приватизации имущества»</w:t>
            </w:r>
          </w:p>
        </w:tc>
        <w:tc>
          <w:tcPr>
            <w:tcW w:w="1829" w:type="dxa"/>
            <w:shd w:val="clear" w:color="auto" w:fill="auto"/>
          </w:tcPr>
          <w:p w14:paraId="44ADFC28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1AF5250" w14:textId="77777777" w:rsidR="00E93D65" w:rsidRPr="00884912" w:rsidRDefault="00E93D65" w:rsidP="00D73659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по управлению муниципальным имуществом, земельным ресурсам и землеустройству</w:t>
            </w:r>
          </w:p>
        </w:tc>
      </w:tr>
      <w:tr w:rsidR="00E93D65" w:rsidRPr="00884912" w14:paraId="20998A31" w14:textId="77777777" w:rsidTr="00D73659">
        <w:tc>
          <w:tcPr>
            <w:tcW w:w="540" w:type="dxa"/>
            <w:shd w:val="clear" w:color="auto" w:fill="auto"/>
          </w:tcPr>
          <w:p w14:paraId="733BCED0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877" w:type="dxa"/>
            <w:shd w:val="clear" w:color="auto" w:fill="auto"/>
          </w:tcPr>
          <w:p w14:paraId="5879E896" w14:textId="77777777" w:rsidR="00E93D65" w:rsidRPr="00884912" w:rsidRDefault="00E93D65" w:rsidP="00D73659">
            <w:pPr>
              <w:ind w:right="34"/>
              <w:rPr>
                <w:sz w:val="24"/>
                <w:szCs w:val="24"/>
              </w:rPr>
            </w:pPr>
            <w:r w:rsidRPr="00884912">
              <w:rPr>
                <w:sz w:val="24"/>
                <w:szCs w:val="24"/>
              </w:rPr>
              <w:t>О внесении изменений в решение Россошанских городского и районного Советов народных депутатов от 28.01.1992 г.</w:t>
            </w:r>
          </w:p>
        </w:tc>
        <w:tc>
          <w:tcPr>
            <w:tcW w:w="1829" w:type="dxa"/>
            <w:shd w:val="clear" w:color="auto" w:fill="auto"/>
          </w:tcPr>
          <w:p w14:paraId="57DCB967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49C1885F" w14:textId="77777777" w:rsidR="00E93D65" w:rsidRPr="00884912" w:rsidRDefault="00E93D65" w:rsidP="00D73659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Отдел по управлению </w:t>
            </w:r>
            <w:proofErr w:type="spellStart"/>
            <w:r w:rsidRPr="00884912">
              <w:rPr>
                <w:bCs/>
                <w:sz w:val="24"/>
                <w:szCs w:val="24"/>
              </w:rPr>
              <w:t>муниципальн</w:t>
            </w:r>
            <w:proofErr w:type="spellEnd"/>
            <w:r w:rsidRPr="00884912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884912">
              <w:rPr>
                <w:bCs/>
                <w:sz w:val="24"/>
                <w:szCs w:val="24"/>
              </w:rPr>
              <w:t>имущ-вом</w:t>
            </w:r>
            <w:proofErr w:type="spellEnd"/>
            <w:r w:rsidRPr="00884912">
              <w:rPr>
                <w:bCs/>
                <w:sz w:val="24"/>
                <w:szCs w:val="24"/>
              </w:rPr>
              <w:t>, земельным ресурсам и землеустройству</w:t>
            </w:r>
          </w:p>
        </w:tc>
      </w:tr>
      <w:tr w:rsidR="00E93D65" w:rsidRPr="00884912" w14:paraId="492A8365" w14:textId="77777777" w:rsidTr="00D73659">
        <w:tc>
          <w:tcPr>
            <w:tcW w:w="10232" w:type="dxa"/>
            <w:gridSpan w:val="4"/>
            <w:shd w:val="clear" w:color="auto" w:fill="auto"/>
          </w:tcPr>
          <w:p w14:paraId="3D573FEF" w14:textId="77777777" w:rsidR="00E93D65" w:rsidRPr="00884912" w:rsidRDefault="00E93D65" w:rsidP="00D73659">
            <w:pPr>
              <w:ind w:right="34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 xml:space="preserve">4. Комиссия по аграрной политике, земельным вопросам, </w:t>
            </w:r>
          </w:p>
          <w:p w14:paraId="573C8E43" w14:textId="77777777" w:rsidR="00E93D65" w:rsidRPr="00884912" w:rsidRDefault="00E93D65" w:rsidP="00D73659">
            <w:pPr>
              <w:ind w:right="34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экологии и природопользованию</w:t>
            </w:r>
          </w:p>
        </w:tc>
      </w:tr>
      <w:tr w:rsidR="00E93D65" w:rsidRPr="00884912" w14:paraId="191CA9BD" w14:textId="77777777" w:rsidTr="00D73659">
        <w:tc>
          <w:tcPr>
            <w:tcW w:w="540" w:type="dxa"/>
            <w:shd w:val="clear" w:color="auto" w:fill="auto"/>
          </w:tcPr>
          <w:p w14:paraId="7EFF9879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2E89518B" w14:textId="77777777" w:rsidR="00E93D65" w:rsidRPr="00884912" w:rsidRDefault="00E93D65" w:rsidP="00D73659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мероприятиях по экологии, которые планируется провести в 2021 году</w:t>
            </w:r>
          </w:p>
        </w:tc>
        <w:tc>
          <w:tcPr>
            <w:tcW w:w="1829" w:type="dxa"/>
            <w:shd w:val="clear" w:color="auto" w:fill="auto"/>
          </w:tcPr>
          <w:p w14:paraId="650A1770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884912">
              <w:rPr>
                <w:bCs/>
                <w:sz w:val="24"/>
                <w:szCs w:val="24"/>
              </w:rPr>
              <w:t>квартал</w:t>
            </w:r>
          </w:p>
          <w:p w14:paraId="4F320AA3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4DCEFF15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Отдел программ и развития сельской территории</w:t>
            </w:r>
          </w:p>
        </w:tc>
      </w:tr>
      <w:tr w:rsidR="00E93D65" w:rsidRPr="00884912" w14:paraId="1573952C" w14:textId="77777777" w:rsidTr="00D73659">
        <w:tc>
          <w:tcPr>
            <w:tcW w:w="540" w:type="dxa"/>
            <w:shd w:val="clear" w:color="auto" w:fill="auto"/>
          </w:tcPr>
          <w:p w14:paraId="7BA87AB8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0978D47E" w14:textId="77777777" w:rsidR="00E93D65" w:rsidRPr="0067113B" w:rsidRDefault="00E93D65" w:rsidP="00D73659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улучшении жилищных условий граждан, проживающих в сельской местности</w:t>
            </w:r>
          </w:p>
        </w:tc>
        <w:tc>
          <w:tcPr>
            <w:tcW w:w="1829" w:type="dxa"/>
            <w:shd w:val="clear" w:color="auto" w:fill="auto"/>
          </w:tcPr>
          <w:p w14:paraId="7B7C8BC2" w14:textId="77777777" w:rsidR="00E93D65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  <w:lang w:val="en-US"/>
              </w:rPr>
              <w:t>II</w:t>
            </w:r>
            <w:r w:rsidRPr="00884912">
              <w:rPr>
                <w:bCs/>
                <w:sz w:val="24"/>
                <w:szCs w:val="24"/>
              </w:rPr>
              <w:t xml:space="preserve"> квартал </w:t>
            </w:r>
          </w:p>
          <w:p w14:paraId="740A9533" w14:textId="77777777" w:rsidR="00E93D65" w:rsidRPr="00DD38B2" w:rsidRDefault="00E93D65" w:rsidP="00D73659">
            <w:pPr>
              <w:ind w:right="33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550AABF4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</w:tc>
      </w:tr>
      <w:tr w:rsidR="00E93D65" w:rsidRPr="00884912" w14:paraId="5D335547" w14:textId="77777777" w:rsidTr="00D73659">
        <w:tc>
          <w:tcPr>
            <w:tcW w:w="540" w:type="dxa"/>
            <w:shd w:val="clear" w:color="auto" w:fill="auto"/>
          </w:tcPr>
          <w:p w14:paraId="0E2E712F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26B8D465" w14:textId="77777777" w:rsidR="00E93D65" w:rsidRDefault="00E93D65" w:rsidP="00D73659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сохранении природного наследия как фактора развития социально-экономического потенциала Россошанского муниципального района</w:t>
            </w:r>
          </w:p>
        </w:tc>
        <w:tc>
          <w:tcPr>
            <w:tcW w:w="1829" w:type="dxa"/>
            <w:shd w:val="clear" w:color="auto" w:fill="auto"/>
          </w:tcPr>
          <w:p w14:paraId="1BB8E2A3" w14:textId="77777777" w:rsidR="00E93D65" w:rsidRPr="0015005A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1EDB46AE" w14:textId="77777777" w:rsidR="00E93D65" w:rsidRPr="00884912" w:rsidRDefault="00E93D65" w:rsidP="00D73659">
            <w:pPr>
              <w:ind w:right="37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Отдел программ и развития сельской территории</w:t>
            </w:r>
          </w:p>
        </w:tc>
      </w:tr>
      <w:tr w:rsidR="00E93D65" w:rsidRPr="00884912" w14:paraId="129DFA64" w14:textId="77777777" w:rsidTr="00D73659">
        <w:tc>
          <w:tcPr>
            <w:tcW w:w="540" w:type="dxa"/>
            <w:shd w:val="clear" w:color="auto" w:fill="auto"/>
          </w:tcPr>
          <w:p w14:paraId="155B7D5B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71E4C97F" w14:textId="77777777" w:rsidR="00E93D65" w:rsidRPr="00884912" w:rsidRDefault="00E93D65" w:rsidP="00D73659">
            <w:pPr>
              <w:ind w:righ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услугах МКУ «Центр поддержки АПК» в получении мер государственной поддержки сельхозтоваропроизводителей в 2021 году</w:t>
            </w:r>
          </w:p>
        </w:tc>
        <w:tc>
          <w:tcPr>
            <w:tcW w:w="1829" w:type="dxa"/>
            <w:shd w:val="clear" w:color="auto" w:fill="auto"/>
          </w:tcPr>
          <w:p w14:paraId="71130B3D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  <w:lang w:val="en-US"/>
              </w:rPr>
              <w:t>III</w:t>
            </w:r>
            <w:r w:rsidRPr="00884912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02A317FA" w14:textId="77777777" w:rsidR="00E93D65" w:rsidRDefault="00E93D65" w:rsidP="00D73659">
            <w:pPr>
              <w:ind w:right="37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  <w:p w14:paraId="45DB8C30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</w:p>
        </w:tc>
      </w:tr>
      <w:tr w:rsidR="00E93D65" w:rsidRPr="00884912" w14:paraId="59642128" w14:textId="77777777" w:rsidTr="00D73659">
        <w:tc>
          <w:tcPr>
            <w:tcW w:w="540" w:type="dxa"/>
            <w:shd w:val="clear" w:color="auto" w:fill="auto"/>
          </w:tcPr>
          <w:p w14:paraId="519B767D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5</w:t>
            </w:r>
          </w:p>
        </w:tc>
        <w:tc>
          <w:tcPr>
            <w:tcW w:w="4877" w:type="dxa"/>
            <w:shd w:val="clear" w:color="auto" w:fill="auto"/>
          </w:tcPr>
          <w:p w14:paraId="541D8109" w14:textId="77777777" w:rsidR="00E93D65" w:rsidRPr="009F6329" w:rsidRDefault="00E93D65" w:rsidP="00D73659">
            <w:pPr>
              <w:rPr>
                <w:sz w:val="24"/>
                <w:szCs w:val="24"/>
              </w:rPr>
            </w:pPr>
            <w:r w:rsidRPr="009F6329">
              <w:rPr>
                <w:sz w:val="24"/>
                <w:szCs w:val="24"/>
              </w:rPr>
              <w:t>О выполнении целевых показателей отрасли растениеводства в 2021 году</w:t>
            </w:r>
          </w:p>
        </w:tc>
        <w:tc>
          <w:tcPr>
            <w:tcW w:w="1829" w:type="dxa"/>
            <w:shd w:val="clear" w:color="auto" w:fill="auto"/>
          </w:tcPr>
          <w:p w14:paraId="0AEC1821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bookmarkStart w:id="1" w:name="_Hlk58830129"/>
            <w:r w:rsidRPr="00884912">
              <w:rPr>
                <w:bCs/>
                <w:sz w:val="24"/>
                <w:lang w:val="en-US"/>
              </w:rPr>
              <w:t>IV</w:t>
            </w:r>
            <w:r w:rsidRPr="00884912">
              <w:rPr>
                <w:bCs/>
                <w:sz w:val="24"/>
              </w:rPr>
              <w:t xml:space="preserve"> квартал</w:t>
            </w:r>
            <w:bookmarkEnd w:id="1"/>
          </w:p>
        </w:tc>
        <w:tc>
          <w:tcPr>
            <w:tcW w:w="2986" w:type="dxa"/>
            <w:shd w:val="clear" w:color="auto" w:fill="auto"/>
          </w:tcPr>
          <w:p w14:paraId="1E666602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</w:tc>
      </w:tr>
      <w:tr w:rsidR="00E93D65" w:rsidRPr="00884912" w14:paraId="5E631E20" w14:textId="77777777" w:rsidTr="00D73659">
        <w:tc>
          <w:tcPr>
            <w:tcW w:w="540" w:type="dxa"/>
            <w:shd w:val="clear" w:color="auto" w:fill="auto"/>
          </w:tcPr>
          <w:p w14:paraId="7158F1D7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877" w:type="dxa"/>
            <w:shd w:val="clear" w:color="auto" w:fill="auto"/>
          </w:tcPr>
          <w:p w14:paraId="7C42BE09" w14:textId="77777777" w:rsidR="00E93D65" w:rsidRPr="009F6329" w:rsidRDefault="00E93D65" w:rsidP="00D73659">
            <w:pPr>
              <w:rPr>
                <w:sz w:val="24"/>
                <w:szCs w:val="24"/>
              </w:rPr>
            </w:pPr>
            <w:r w:rsidRPr="009F6329">
              <w:rPr>
                <w:sz w:val="24"/>
                <w:szCs w:val="24"/>
              </w:rPr>
              <w:t>Об итогах работы отрасли животноводства за 2021 год</w:t>
            </w:r>
          </w:p>
        </w:tc>
        <w:tc>
          <w:tcPr>
            <w:tcW w:w="1829" w:type="dxa"/>
            <w:shd w:val="clear" w:color="auto" w:fill="auto"/>
          </w:tcPr>
          <w:p w14:paraId="27816611" w14:textId="2385875E" w:rsidR="00E93D65" w:rsidRPr="00E93D65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2A356B53" w14:textId="77777777" w:rsidR="00E93D65" w:rsidRPr="00884912" w:rsidRDefault="00E93D65" w:rsidP="00D73659">
            <w:pPr>
              <w:ind w:right="37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 xml:space="preserve">МКУ «Центр поддержки АПК»  </w:t>
            </w:r>
          </w:p>
        </w:tc>
      </w:tr>
      <w:tr w:rsidR="00E93D65" w:rsidRPr="00884912" w14:paraId="79440B28" w14:textId="77777777" w:rsidTr="00D73659">
        <w:tc>
          <w:tcPr>
            <w:tcW w:w="10232" w:type="dxa"/>
            <w:gridSpan w:val="4"/>
            <w:shd w:val="clear" w:color="auto" w:fill="auto"/>
          </w:tcPr>
          <w:p w14:paraId="1B879CB3" w14:textId="77777777" w:rsidR="00E93D65" w:rsidRDefault="00E93D65" w:rsidP="00D73659">
            <w:pPr>
              <w:ind w:right="175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</w:rPr>
              <w:t>5. Комиссия по законодательству, местному самоуправлению и Регламенту</w:t>
            </w:r>
          </w:p>
          <w:p w14:paraId="3C934828" w14:textId="77777777" w:rsidR="00E93D65" w:rsidRPr="00884912" w:rsidRDefault="00E93D65" w:rsidP="00D73659">
            <w:pPr>
              <w:ind w:right="175"/>
              <w:jc w:val="center"/>
              <w:rPr>
                <w:b/>
                <w:bCs/>
                <w:i/>
                <w:sz w:val="24"/>
              </w:rPr>
            </w:pPr>
          </w:p>
        </w:tc>
      </w:tr>
      <w:tr w:rsidR="00E93D65" w:rsidRPr="00884912" w14:paraId="720FE65F" w14:textId="77777777" w:rsidTr="00D73659">
        <w:tc>
          <w:tcPr>
            <w:tcW w:w="540" w:type="dxa"/>
            <w:shd w:val="clear" w:color="auto" w:fill="auto"/>
          </w:tcPr>
          <w:p w14:paraId="426CFB90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69FB8ADE" w14:textId="77777777" w:rsidR="00E93D65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 внесении изменений и дополнений в Устав Россошанского муниципального</w:t>
            </w:r>
          </w:p>
          <w:p w14:paraId="720B5265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 района</w:t>
            </w:r>
          </w:p>
        </w:tc>
        <w:tc>
          <w:tcPr>
            <w:tcW w:w="1829" w:type="dxa"/>
            <w:shd w:val="clear" w:color="auto" w:fill="auto"/>
          </w:tcPr>
          <w:p w14:paraId="3764CE2D" w14:textId="77777777" w:rsidR="00E93D65" w:rsidRPr="005648B0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</w:t>
            </w:r>
            <w:r>
              <w:rPr>
                <w:bCs/>
                <w:sz w:val="24"/>
              </w:rPr>
              <w:t xml:space="preserve"> квартал</w:t>
            </w:r>
          </w:p>
        </w:tc>
        <w:tc>
          <w:tcPr>
            <w:tcW w:w="2986" w:type="dxa"/>
            <w:shd w:val="clear" w:color="auto" w:fill="auto"/>
          </w:tcPr>
          <w:p w14:paraId="314653F7" w14:textId="77777777" w:rsidR="00E93D65" w:rsidRPr="00884912" w:rsidRDefault="00E93D65" w:rsidP="00D73659">
            <w:pPr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 xml:space="preserve">Заместитель председателя Совета народных депутатов </w:t>
            </w:r>
          </w:p>
        </w:tc>
      </w:tr>
      <w:tr w:rsidR="00E93D65" w:rsidRPr="00884912" w14:paraId="71186526" w14:textId="77777777" w:rsidTr="00D73659">
        <w:tc>
          <w:tcPr>
            <w:tcW w:w="540" w:type="dxa"/>
            <w:shd w:val="clear" w:color="auto" w:fill="auto"/>
          </w:tcPr>
          <w:p w14:paraId="6705BAD4" w14:textId="77777777" w:rsidR="00E93D65" w:rsidRPr="00884912" w:rsidRDefault="00E93D65" w:rsidP="00D73659">
            <w:pPr>
              <w:ind w:right="-1192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61DD3BA5" w14:textId="77777777" w:rsidR="00E93D65" w:rsidRPr="00884912" w:rsidRDefault="00E93D65" w:rsidP="00D73659">
            <w:pPr>
              <w:ind w:right="34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О внесении изменений в нормативные правовые акты Совета народных депутатов и администрации района</w:t>
            </w:r>
          </w:p>
        </w:tc>
        <w:tc>
          <w:tcPr>
            <w:tcW w:w="1829" w:type="dxa"/>
            <w:shd w:val="clear" w:color="auto" w:fill="auto"/>
          </w:tcPr>
          <w:p w14:paraId="7F46009B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986" w:type="dxa"/>
            <w:shd w:val="clear" w:color="auto" w:fill="auto"/>
          </w:tcPr>
          <w:p w14:paraId="3B922814" w14:textId="77777777" w:rsidR="00E93D65" w:rsidRPr="00884912" w:rsidRDefault="00E93D65" w:rsidP="00D73659">
            <w:pPr>
              <w:rPr>
                <w:bCs/>
                <w:sz w:val="24"/>
              </w:rPr>
            </w:pPr>
            <w:proofErr w:type="spellStart"/>
            <w:r w:rsidRPr="00884912">
              <w:rPr>
                <w:bCs/>
                <w:sz w:val="24"/>
              </w:rPr>
              <w:t>Зам.председателя</w:t>
            </w:r>
            <w:proofErr w:type="spellEnd"/>
            <w:r w:rsidRPr="00884912">
              <w:rPr>
                <w:bCs/>
                <w:sz w:val="24"/>
              </w:rPr>
              <w:t xml:space="preserve"> Совета народных депутатов, руководитель аппарата администрации района</w:t>
            </w:r>
          </w:p>
        </w:tc>
      </w:tr>
      <w:tr w:rsidR="00E93D65" w:rsidRPr="00884912" w14:paraId="5EA9102B" w14:textId="77777777" w:rsidTr="00D73659">
        <w:trPr>
          <w:trHeight w:val="325"/>
        </w:trPr>
        <w:tc>
          <w:tcPr>
            <w:tcW w:w="10232" w:type="dxa"/>
            <w:gridSpan w:val="4"/>
            <w:shd w:val="clear" w:color="auto" w:fill="auto"/>
          </w:tcPr>
          <w:p w14:paraId="4FED537F" w14:textId="77777777" w:rsidR="00E93D65" w:rsidRPr="00884912" w:rsidRDefault="00E93D65" w:rsidP="00D73659">
            <w:pPr>
              <w:ind w:right="34"/>
              <w:jc w:val="center"/>
              <w:rPr>
                <w:b/>
                <w:bCs/>
                <w:i/>
                <w:sz w:val="24"/>
              </w:rPr>
            </w:pPr>
            <w:r w:rsidRPr="00884912">
              <w:rPr>
                <w:b/>
                <w:bCs/>
                <w:i/>
                <w:sz w:val="24"/>
                <w:lang w:val="en-US"/>
              </w:rPr>
              <w:t>IV</w:t>
            </w:r>
            <w:r w:rsidRPr="00884912">
              <w:rPr>
                <w:b/>
                <w:bCs/>
                <w:i/>
                <w:sz w:val="24"/>
              </w:rPr>
              <w:t>. Мероприятия</w:t>
            </w:r>
          </w:p>
        </w:tc>
      </w:tr>
      <w:tr w:rsidR="00E93D65" w:rsidRPr="00884912" w14:paraId="5CB5F378" w14:textId="77777777" w:rsidTr="00D73659">
        <w:tc>
          <w:tcPr>
            <w:tcW w:w="540" w:type="dxa"/>
            <w:shd w:val="clear" w:color="auto" w:fill="auto"/>
          </w:tcPr>
          <w:p w14:paraId="16DE2414" w14:textId="77777777" w:rsidR="00E93D65" w:rsidRPr="00884912" w:rsidRDefault="00E93D65" w:rsidP="00D73659">
            <w:pPr>
              <w:ind w:right="-1192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7" w:type="dxa"/>
            <w:shd w:val="clear" w:color="auto" w:fill="auto"/>
          </w:tcPr>
          <w:p w14:paraId="631AE0AA" w14:textId="77777777" w:rsidR="00E93D65" w:rsidRPr="00884912" w:rsidRDefault="00E93D65" w:rsidP="00D73659">
            <w:pPr>
              <w:rPr>
                <w:sz w:val="22"/>
                <w:szCs w:val="22"/>
              </w:rPr>
            </w:pPr>
            <w:r w:rsidRPr="00884912">
              <w:rPr>
                <w:sz w:val="22"/>
                <w:szCs w:val="22"/>
              </w:rPr>
              <w:t>Проводить встречи с избирателями на своих округах с отчётами о проделанной работе</w:t>
            </w:r>
          </w:p>
        </w:tc>
        <w:tc>
          <w:tcPr>
            <w:tcW w:w="1829" w:type="dxa"/>
            <w:shd w:val="clear" w:color="auto" w:fill="auto"/>
          </w:tcPr>
          <w:p w14:paraId="1929CBF4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986" w:type="dxa"/>
            <w:shd w:val="clear" w:color="auto" w:fill="auto"/>
          </w:tcPr>
          <w:p w14:paraId="7381FC38" w14:textId="77777777" w:rsidR="00E93D65" w:rsidRPr="00884912" w:rsidRDefault="00E93D65" w:rsidP="00D73659">
            <w:pPr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Депутаты, постоянные комиссии</w:t>
            </w:r>
          </w:p>
        </w:tc>
      </w:tr>
      <w:tr w:rsidR="00E93D65" w:rsidRPr="00884912" w14:paraId="6E7336A5" w14:textId="77777777" w:rsidTr="00D73659">
        <w:tc>
          <w:tcPr>
            <w:tcW w:w="540" w:type="dxa"/>
            <w:shd w:val="clear" w:color="auto" w:fill="auto"/>
          </w:tcPr>
          <w:p w14:paraId="4B4A17A3" w14:textId="77777777" w:rsidR="00E93D65" w:rsidRPr="00884912" w:rsidRDefault="00E93D65" w:rsidP="00D73659">
            <w:pPr>
              <w:ind w:right="-1192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</w:tcPr>
          <w:p w14:paraId="7479A845" w14:textId="77777777" w:rsidR="00E93D65" w:rsidRPr="00884912" w:rsidRDefault="00E93D65" w:rsidP="00D73659">
            <w:pPr>
              <w:rPr>
                <w:sz w:val="22"/>
                <w:szCs w:val="22"/>
              </w:rPr>
            </w:pPr>
            <w:r w:rsidRPr="00884912">
              <w:rPr>
                <w:sz w:val="22"/>
                <w:szCs w:val="22"/>
              </w:rPr>
              <w:t>Осуществлять контроль за деятельностью должностных лиц и отделов администрации района в пределах своей компетенции</w:t>
            </w:r>
          </w:p>
        </w:tc>
        <w:tc>
          <w:tcPr>
            <w:tcW w:w="1829" w:type="dxa"/>
            <w:shd w:val="clear" w:color="auto" w:fill="auto"/>
          </w:tcPr>
          <w:p w14:paraId="7A395A05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053F74DF" w14:textId="77777777" w:rsidR="00E93D65" w:rsidRPr="00884912" w:rsidRDefault="00E93D65" w:rsidP="00D73659">
            <w:pPr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--«--</w:t>
            </w:r>
          </w:p>
        </w:tc>
      </w:tr>
      <w:tr w:rsidR="00E93D65" w:rsidRPr="00884912" w14:paraId="01BD0384" w14:textId="77777777" w:rsidTr="00D73659">
        <w:tc>
          <w:tcPr>
            <w:tcW w:w="540" w:type="dxa"/>
            <w:shd w:val="clear" w:color="auto" w:fill="auto"/>
          </w:tcPr>
          <w:p w14:paraId="55045B84" w14:textId="77777777" w:rsidR="00E93D65" w:rsidRPr="00884912" w:rsidRDefault="00E93D65" w:rsidP="00D73659">
            <w:pPr>
              <w:ind w:right="-1192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77" w:type="dxa"/>
            <w:shd w:val="clear" w:color="auto" w:fill="auto"/>
          </w:tcPr>
          <w:p w14:paraId="2337AF4C" w14:textId="77777777" w:rsidR="00E93D65" w:rsidRPr="00884912" w:rsidRDefault="00E93D65" w:rsidP="00D73659">
            <w:pPr>
              <w:rPr>
                <w:sz w:val="22"/>
                <w:szCs w:val="22"/>
              </w:rPr>
            </w:pPr>
            <w:r w:rsidRPr="00884912">
              <w:rPr>
                <w:sz w:val="22"/>
                <w:szCs w:val="22"/>
              </w:rPr>
              <w:t>Рассматривать в порядке контроля ход выполнения принимаемых решений Совета народных депутатов</w:t>
            </w:r>
          </w:p>
        </w:tc>
        <w:tc>
          <w:tcPr>
            <w:tcW w:w="1829" w:type="dxa"/>
            <w:shd w:val="clear" w:color="auto" w:fill="auto"/>
          </w:tcPr>
          <w:p w14:paraId="2A4CB002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5B08F572" w14:textId="77777777" w:rsidR="00E93D65" w:rsidRPr="00884912" w:rsidRDefault="00E93D65" w:rsidP="00D73659">
            <w:pPr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--«--</w:t>
            </w:r>
          </w:p>
        </w:tc>
      </w:tr>
      <w:tr w:rsidR="00E93D65" w:rsidRPr="00884912" w14:paraId="7C9964AF" w14:textId="77777777" w:rsidTr="00D73659">
        <w:tc>
          <w:tcPr>
            <w:tcW w:w="540" w:type="dxa"/>
            <w:shd w:val="clear" w:color="auto" w:fill="auto"/>
          </w:tcPr>
          <w:p w14:paraId="4B3C7E0C" w14:textId="77777777" w:rsidR="00E93D65" w:rsidRPr="00884912" w:rsidRDefault="00E93D65" w:rsidP="00D73659">
            <w:pPr>
              <w:ind w:right="-1192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77" w:type="dxa"/>
            <w:shd w:val="clear" w:color="auto" w:fill="auto"/>
          </w:tcPr>
          <w:p w14:paraId="6ABC7ACF" w14:textId="77777777" w:rsidR="00E93D65" w:rsidRPr="00884912" w:rsidRDefault="00E93D65" w:rsidP="00D73659">
            <w:pPr>
              <w:rPr>
                <w:sz w:val="22"/>
                <w:szCs w:val="22"/>
              </w:rPr>
            </w:pPr>
            <w:r w:rsidRPr="00884912">
              <w:rPr>
                <w:sz w:val="22"/>
                <w:szCs w:val="22"/>
              </w:rPr>
              <w:t>Проводить приём граждан, регулярно рассматривать заявления и обращения избирателей</w:t>
            </w:r>
          </w:p>
        </w:tc>
        <w:tc>
          <w:tcPr>
            <w:tcW w:w="1829" w:type="dxa"/>
            <w:shd w:val="clear" w:color="auto" w:fill="auto"/>
          </w:tcPr>
          <w:p w14:paraId="5BC04FFB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7BC948E4" w14:textId="77777777" w:rsidR="00E93D65" w:rsidRDefault="00E93D65" w:rsidP="00D73659">
            <w:pPr>
              <w:jc w:val="center"/>
              <w:rPr>
                <w:bCs/>
                <w:sz w:val="24"/>
                <w:szCs w:val="24"/>
              </w:rPr>
            </w:pPr>
          </w:p>
          <w:p w14:paraId="73FE4491" w14:textId="77777777" w:rsidR="00E93D65" w:rsidRPr="00884912" w:rsidRDefault="00E93D65" w:rsidP="00D73659">
            <w:pPr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--«--</w:t>
            </w:r>
          </w:p>
        </w:tc>
      </w:tr>
      <w:tr w:rsidR="00E93D65" w:rsidRPr="00884912" w14:paraId="76623357" w14:textId="77777777" w:rsidTr="00D73659">
        <w:tc>
          <w:tcPr>
            <w:tcW w:w="540" w:type="dxa"/>
            <w:shd w:val="clear" w:color="auto" w:fill="auto"/>
          </w:tcPr>
          <w:p w14:paraId="23B89113" w14:textId="77777777" w:rsidR="00E93D65" w:rsidRPr="00884912" w:rsidRDefault="00E93D65" w:rsidP="00D73659">
            <w:pPr>
              <w:ind w:right="-1192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77" w:type="dxa"/>
            <w:shd w:val="clear" w:color="auto" w:fill="auto"/>
          </w:tcPr>
          <w:p w14:paraId="7AA25759" w14:textId="77777777" w:rsidR="00E93D65" w:rsidRPr="00884912" w:rsidRDefault="00E93D65" w:rsidP="00D73659">
            <w:pPr>
              <w:ind w:right="34"/>
              <w:rPr>
                <w:bCs/>
                <w:sz w:val="22"/>
                <w:szCs w:val="22"/>
              </w:rPr>
            </w:pPr>
            <w:r w:rsidRPr="00884912">
              <w:rPr>
                <w:sz w:val="22"/>
                <w:szCs w:val="22"/>
              </w:rPr>
              <w:t>Принимать участие в мероприятиях, проводимых органами местного самоуправления муниципальных образований района</w:t>
            </w:r>
          </w:p>
        </w:tc>
        <w:tc>
          <w:tcPr>
            <w:tcW w:w="1829" w:type="dxa"/>
            <w:shd w:val="clear" w:color="auto" w:fill="auto"/>
          </w:tcPr>
          <w:p w14:paraId="40FDDC2E" w14:textId="77777777" w:rsidR="00E93D65" w:rsidRPr="00884912" w:rsidRDefault="00E93D65" w:rsidP="00D73659">
            <w:pPr>
              <w:ind w:right="33"/>
              <w:jc w:val="center"/>
              <w:rPr>
                <w:bCs/>
                <w:sz w:val="24"/>
                <w:szCs w:val="24"/>
              </w:rPr>
            </w:pPr>
            <w:r w:rsidRPr="00884912">
              <w:rPr>
                <w:bCs/>
                <w:sz w:val="24"/>
                <w:szCs w:val="24"/>
              </w:rPr>
              <w:t>--«--</w:t>
            </w:r>
          </w:p>
        </w:tc>
        <w:tc>
          <w:tcPr>
            <w:tcW w:w="2986" w:type="dxa"/>
            <w:shd w:val="clear" w:color="auto" w:fill="auto"/>
          </w:tcPr>
          <w:p w14:paraId="65F4AB72" w14:textId="77777777" w:rsidR="00E93D65" w:rsidRPr="00884912" w:rsidRDefault="00E93D65" w:rsidP="00D73659">
            <w:pPr>
              <w:jc w:val="center"/>
              <w:rPr>
                <w:bCs/>
                <w:sz w:val="24"/>
              </w:rPr>
            </w:pPr>
            <w:r w:rsidRPr="00884912">
              <w:rPr>
                <w:bCs/>
                <w:sz w:val="24"/>
                <w:szCs w:val="24"/>
              </w:rPr>
              <w:t>--«--</w:t>
            </w:r>
          </w:p>
        </w:tc>
      </w:tr>
    </w:tbl>
    <w:p w14:paraId="30588545" w14:textId="77777777" w:rsidR="00E93D65" w:rsidRPr="003620DD" w:rsidRDefault="00E93D65" w:rsidP="00E93D65"/>
    <w:p w14:paraId="47EEC5B7" w14:textId="77777777" w:rsidR="003620DD" w:rsidRDefault="003620DD" w:rsidP="003620DD">
      <w:pPr>
        <w:ind w:right="-1192"/>
        <w:jc w:val="center"/>
        <w:rPr>
          <w:b/>
          <w:bCs/>
          <w:sz w:val="24"/>
        </w:rPr>
      </w:pPr>
    </w:p>
    <w:sectPr w:rsidR="003620DD" w:rsidSect="003620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9D61" w14:textId="77777777" w:rsidR="00DF7515" w:rsidRDefault="00DF7515" w:rsidP="00EF1CD0">
      <w:r>
        <w:separator/>
      </w:r>
    </w:p>
  </w:endnote>
  <w:endnote w:type="continuationSeparator" w:id="0">
    <w:p w14:paraId="19F28B72" w14:textId="77777777" w:rsidR="00DF7515" w:rsidRDefault="00DF7515" w:rsidP="00EF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CB02" w14:textId="77777777" w:rsidR="00DF7515" w:rsidRDefault="00DF7515" w:rsidP="00EF1CD0">
      <w:r>
        <w:separator/>
      </w:r>
    </w:p>
  </w:footnote>
  <w:footnote w:type="continuationSeparator" w:id="0">
    <w:p w14:paraId="75F09C50" w14:textId="77777777" w:rsidR="00DF7515" w:rsidRDefault="00DF7515" w:rsidP="00EF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80F5D"/>
    <w:multiLevelType w:val="hybridMultilevel"/>
    <w:tmpl w:val="C30A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D1DB2"/>
    <w:multiLevelType w:val="hybridMultilevel"/>
    <w:tmpl w:val="183E6CFE"/>
    <w:lvl w:ilvl="0" w:tplc="1DC69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4B"/>
    <w:rsid w:val="000118EC"/>
    <w:rsid w:val="000A03DD"/>
    <w:rsid w:val="0015005A"/>
    <w:rsid w:val="001D656D"/>
    <w:rsid w:val="001D7DE3"/>
    <w:rsid w:val="002018C8"/>
    <w:rsid w:val="002102AB"/>
    <w:rsid w:val="00261C8D"/>
    <w:rsid w:val="0027604B"/>
    <w:rsid w:val="0032771A"/>
    <w:rsid w:val="003442E8"/>
    <w:rsid w:val="003620DD"/>
    <w:rsid w:val="00461C4B"/>
    <w:rsid w:val="00562827"/>
    <w:rsid w:val="00573FEF"/>
    <w:rsid w:val="00587A5F"/>
    <w:rsid w:val="005E4965"/>
    <w:rsid w:val="006017A6"/>
    <w:rsid w:val="006732BF"/>
    <w:rsid w:val="00767EBD"/>
    <w:rsid w:val="0078043C"/>
    <w:rsid w:val="007B3965"/>
    <w:rsid w:val="007C09A9"/>
    <w:rsid w:val="007C26F2"/>
    <w:rsid w:val="0088600A"/>
    <w:rsid w:val="00923CFE"/>
    <w:rsid w:val="00AA5A2E"/>
    <w:rsid w:val="00AC00FC"/>
    <w:rsid w:val="00AD0F9F"/>
    <w:rsid w:val="00BD4D7B"/>
    <w:rsid w:val="00BE6BDF"/>
    <w:rsid w:val="00C50A9B"/>
    <w:rsid w:val="00C855D3"/>
    <w:rsid w:val="00CE2875"/>
    <w:rsid w:val="00D22F8C"/>
    <w:rsid w:val="00DF7515"/>
    <w:rsid w:val="00E063AC"/>
    <w:rsid w:val="00E307D9"/>
    <w:rsid w:val="00E453F8"/>
    <w:rsid w:val="00E636F7"/>
    <w:rsid w:val="00E82AF6"/>
    <w:rsid w:val="00E91F10"/>
    <w:rsid w:val="00E93D65"/>
    <w:rsid w:val="00EB10BB"/>
    <w:rsid w:val="00EE4422"/>
    <w:rsid w:val="00EF1CD0"/>
    <w:rsid w:val="00F10093"/>
    <w:rsid w:val="00F37BFE"/>
    <w:rsid w:val="00F47558"/>
    <w:rsid w:val="00F93484"/>
    <w:rsid w:val="00F96203"/>
    <w:rsid w:val="00F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9FF8"/>
  <w15:chartTrackingRefBased/>
  <w15:docId w15:val="{674439BF-AEE6-4878-95A8-7F3284A7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965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9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EF1CD0"/>
  </w:style>
  <w:style w:type="character" w:customStyle="1" w:styleId="a4">
    <w:name w:val="Текст концевой сноски Знак"/>
    <w:basedOn w:val="a0"/>
    <w:link w:val="a3"/>
    <w:uiPriority w:val="99"/>
    <w:semiHidden/>
    <w:rsid w:val="00EF1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F1CD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453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3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23B6-8D50-4361-8646-3955E60D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2020-12-01T07:16:00Z</cp:lastPrinted>
  <dcterms:created xsi:type="dcterms:W3CDTF">2020-11-25T11:58:00Z</dcterms:created>
  <dcterms:modified xsi:type="dcterms:W3CDTF">2020-12-23T13:41:00Z</dcterms:modified>
</cp:coreProperties>
</file>